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D8" w:rsidRPr="00B072AD" w:rsidRDefault="001A69D8" w:rsidP="004E4BA2">
      <w:pPr>
        <w:jc w:val="center"/>
        <w:rPr>
          <w:sz w:val="26"/>
          <w:szCs w:val="26"/>
          <w:lang w:val="uk-UA"/>
        </w:rPr>
      </w:pPr>
      <w:r>
        <w:rPr>
          <w:sz w:val="26"/>
          <w:lang w:val="uk-UA"/>
        </w:rPr>
        <w:t xml:space="preserve">                                           </w:t>
      </w:r>
      <w:r w:rsidRPr="00B072AD">
        <w:rPr>
          <w:sz w:val="26"/>
          <w:szCs w:val="26"/>
          <w:lang w:val="uk-UA"/>
        </w:rPr>
        <w:t>ЗАТВЕРДЖЕНО</w:t>
      </w:r>
    </w:p>
    <w:p w:rsidR="001A69D8" w:rsidRDefault="001A69D8" w:rsidP="004E4BA2">
      <w:pPr>
        <w:rPr>
          <w:sz w:val="26"/>
          <w:lang w:val="uk-UA"/>
        </w:rPr>
      </w:pPr>
      <w:r>
        <w:rPr>
          <w:sz w:val="26"/>
          <w:lang w:val="uk-UA"/>
        </w:rPr>
        <w:t xml:space="preserve">                                                                              </w:t>
      </w:r>
    </w:p>
    <w:p w:rsidR="001A69D8" w:rsidRDefault="001A69D8" w:rsidP="00791EBE">
      <w:pPr>
        <w:tabs>
          <w:tab w:val="left" w:pos="5220"/>
        </w:tabs>
        <w:rPr>
          <w:sz w:val="26"/>
          <w:lang w:val="uk-UA"/>
        </w:rPr>
      </w:pPr>
      <w:r>
        <w:rPr>
          <w:sz w:val="26"/>
          <w:lang w:val="uk-UA"/>
        </w:rPr>
        <w:t xml:space="preserve">                                                                                 рішення сесії Червоноградської      </w:t>
      </w:r>
    </w:p>
    <w:p w:rsidR="001A69D8" w:rsidRDefault="001A69D8" w:rsidP="004E4BA2">
      <w:pPr>
        <w:rPr>
          <w:sz w:val="26"/>
          <w:lang w:val="uk-UA"/>
        </w:rPr>
      </w:pPr>
      <w:r>
        <w:rPr>
          <w:sz w:val="26"/>
          <w:lang w:val="uk-UA"/>
        </w:rPr>
        <w:t xml:space="preserve">                                                                                 міської ради </w:t>
      </w:r>
    </w:p>
    <w:p w:rsidR="001A69D8" w:rsidRPr="00276FF1" w:rsidRDefault="001A69D8" w:rsidP="004E4BA2">
      <w:pPr>
        <w:rPr>
          <w:sz w:val="26"/>
          <w:u w:val="single"/>
          <w:lang w:val="uk-UA"/>
        </w:rPr>
      </w:pPr>
      <w:r>
        <w:rPr>
          <w:sz w:val="26"/>
          <w:lang w:val="uk-UA"/>
        </w:rPr>
        <w:t xml:space="preserve">                                                                                 </w:t>
      </w:r>
      <w:r>
        <w:rPr>
          <w:sz w:val="26"/>
          <w:u w:val="single"/>
          <w:lang w:val="uk-UA"/>
        </w:rPr>
        <w:t>24.05.2018</w:t>
      </w:r>
      <w:r>
        <w:rPr>
          <w:sz w:val="26"/>
          <w:lang w:val="uk-UA"/>
        </w:rPr>
        <w:t xml:space="preserve">   № </w:t>
      </w:r>
      <w:r>
        <w:rPr>
          <w:sz w:val="26"/>
          <w:u w:val="single"/>
          <w:lang w:val="uk-UA"/>
        </w:rPr>
        <w:t>877</w:t>
      </w:r>
    </w:p>
    <w:p w:rsidR="001A69D8" w:rsidRDefault="001A69D8" w:rsidP="004E4BA2">
      <w:pPr>
        <w:jc w:val="center"/>
        <w:rPr>
          <w:sz w:val="26"/>
          <w:lang w:val="uk-UA"/>
        </w:rPr>
      </w:pPr>
      <w:r>
        <w:rPr>
          <w:sz w:val="26"/>
          <w:lang w:val="uk-UA"/>
        </w:rPr>
        <w:t xml:space="preserve">                                                                      </w:t>
      </w:r>
    </w:p>
    <w:p w:rsidR="001A69D8" w:rsidRDefault="001A69D8" w:rsidP="004E4BA2">
      <w:pPr>
        <w:rPr>
          <w:sz w:val="26"/>
          <w:szCs w:val="26"/>
          <w:lang w:val="uk-UA"/>
        </w:rPr>
      </w:pPr>
    </w:p>
    <w:p w:rsidR="001A69D8" w:rsidRDefault="001A69D8" w:rsidP="004E4BA2">
      <w:pPr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Pr="00100C5E" w:rsidRDefault="001A69D8" w:rsidP="004E4BA2">
      <w:pPr>
        <w:jc w:val="center"/>
        <w:rPr>
          <w:b/>
          <w:sz w:val="26"/>
          <w:szCs w:val="26"/>
          <w:lang w:val="uk-UA"/>
        </w:rPr>
      </w:pPr>
      <w:r w:rsidRPr="0008413A">
        <w:rPr>
          <w:b/>
          <w:sz w:val="26"/>
          <w:szCs w:val="26"/>
          <w:lang w:val="uk-UA"/>
        </w:rPr>
        <w:t>ПОЛОЖЕННЯ</w:t>
      </w:r>
    </w:p>
    <w:p w:rsidR="001A69D8" w:rsidRPr="0008413A" w:rsidRDefault="001A69D8" w:rsidP="004E4BA2">
      <w:pPr>
        <w:jc w:val="center"/>
        <w:rPr>
          <w:sz w:val="32"/>
          <w:szCs w:val="32"/>
          <w:lang w:val="uk-UA"/>
        </w:rPr>
      </w:pPr>
      <w:r w:rsidRPr="0008413A">
        <w:rPr>
          <w:sz w:val="32"/>
          <w:szCs w:val="32"/>
          <w:lang w:val="uk-UA"/>
        </w:rPr>
        <w:t>про логопедичний пункт</w:t>
      </w:r>
    </w:p>
    <w:p w:rsidR="001A69D8" w:rsidRPr="00D11625" w:rsidRDefault="001A69D8" w:rsidP="004E4BA2">
      <w:pPr>
        <w:jc w:val="center"/>
        <w:rPr>
          <w:sz w:val="32"/>
          <w:szCs w:val="32"/>
          <w:lang w:val="uk-UA"/>
        </w:rPr>
      </w:pPr>
      <w:r w:rsidRPr="00D11625">
        <w:rPr>
          <w:sz w:val="32"/>
          <w:szCs w:val="32"/>
          <w:lang w:val="uk-UA"/>
        </w:rPr>
        <w:t>закладу дошкільної освіти</w:t>
      </w:r>
    </w:p>
    <w:p w:rsidR="001A69D8" w:rsidRDefault="001A69D8" w:rsidP="004E4BA2">
      <w:pPr>
        <w:jc w:val="both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Pr="00B072AD" w:rsidRDefault="001A69D8" w:rsidP="00100C5E">
      <w:pPr>
        <w:jc w:val="both"/>
        <w:rPr>
          <w:sz w:val="26"/>
          <w:szCs w:val="26"/>
          <w:lang w:val="uk-UA"/>
        </w:rPr>
      </w:pPr>
    </w:p>
    <w:p w:rsidR="001A69D8" w:rsidRPr="00B072AD" w:rsidRDefault="001A69D8" w:rsidP="00100C5E">
      <w:pPr>
        <w:jc w:val="both"/>
        <w:rPr>
          <w:sz w:val="26"/>
          <w:szCs w:val="26"/>
          <w:lang w:val="uk-UA"/>
        </w:rPr>
      </w:pPr>
      <w:r w:rsidRPr="00B072AD">
        <w:rPr>
          <w:sz w:val="26"/>
          <w:szCs w:val="26"/>
          <w:lang w:val="uk-UA"/>
        </w:rPr>
        <w:t>ПОГОДЖЕНО</w:t>
      </w:r>
    </w:p>
    <w:p w:rsidR="001A69D8" w:rsidRDefault="001A69D8" w:rsidP="00100C5E">
      <w:pPr>
        <w:jc w:val="both"/>
        <w:rPr>
          <w:sz w:val="26"/>
          <w:szCs w:val="26"/>
          <w:lang w:val="uk-UA"/>
        </w:rPr>
      </w:pPr>
    </w:p>
    <w:p w:rsidR="001A69D8" w:rsidRDefault="001A69D8" w:rsidP="00100C5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 освіти</w:t>
      </w:r>
    </w:p>
    <w:p w:rsidR="001A69D8" w:rsidRDefault="001A69D8" w:rsidP="00100C5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Червоноградської міської ради</w:t>
      </w:r>
    </w:p>
    <w:p w:rsidR="001A69D8" w:rsidRDefault="001A69D8" w:rsidP="00100C5E">
      <w:pPr>
        <w:jc w:val="both"/>
        <w:rPr>
          <w:sz w:val="26"/>
          <w:szCs w:val="26"/>
          <w:lang w:val="uk-UA"/>
        </w:rPr>
      </w:pPr>
    </w:p>
    <w:p w:rsidR="001A69D8" w:rsidRDefault="001A69D8" w:rsidP="00100C5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 _________І.І.Гомонко</w:t>
      </w:r>
    </w:p>
    <w:p w:rsidR="001A69D8" w:rsidRDefault="001A69D8" w:rsidP="00100C5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____________2018</w:t>
      </w: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м.Червоноград</w:t>
      </w:r>
    </w:p>
    <w:p w:rsidR="001A69D8" w:rsidRDefault="001A69D8" w:rsidP="004E4BA2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2018</w:t>
      </w: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100C5E">
      <w:pPr>
        <w:jc w:val="center"/>
        <w:rPr>
          <w:sz w:val="26"/>
          <w:szCs w:val="26"/>
          <w:lang w:val="uk-UA"/>
        </w:rPr>
      </w:pPr>
    </w:p>
    <w:p w:rsidR="001A69D8" w:rsidRPr="00100C5E" w:rsidRDefault="001A69D8" w:rsidP="00100C5E">
      <w:pPr>
        <w:jc w:val="center"/>
        <w:rPr>
          <w:b/>
          <w:sz w:val="26"/>
          <w:szCs w:val="26"/>
          <w:lang w:val="uk-UA"/>
        </w:rPr>
      </w:pPr>
      <w:r w:rsidRPr="00100C5E">
        <w:rPr>
          <w:b/>
          <w:sz w:val="26"/>
          <w:szCs w:val="26"/>
        </w:rPr>
        <w:t>ПОЛОЖЕННЯ</w:t>
      </w:r>
    </w:p>
    <w:p w:rsidR="001A69D8" w:rsidRPr="00100C5E" w:rsidRDefault="001A69D8" w:rsidP="00100C5E">
      <w:pPr>
        <w:jc w:val="center"/>
        <w:rPr>
          <w:sz w:val="32"/>
          <w:szCs w:val="32"/>
        </w:rPr>
      </w:pPr>
      <w:r w:rsidRPr="00100C5E">
        <w:rPr>
          <w:sz w:val="32"/>
          <w:szCs w:val="32"/>
        </w:rPr>
        <w:t>про логопедичний пункт</w:t>
      </w:r>
    </w:p>
    <w:p w:rsidR="001A69D8" w:rsidRPr="00100C5E" w:rsidRDefault="001A69D8" w:rsidP="00100C5E">
      <w:pPr>
        <w:jc w:val="center"/>
        <w:rPr>
          <w:sz w:val="32"/>
          <w:szCs w:val="32"/>
          <w:lang w:val="uk-UA"/>
        </w:rPr>
      </w:pPr>
      <w:r w:rsidRPr="00100C5E">
        <w:rPr>
          <w:sz w:val="32"/>
          <w:szCs w:val="32"/>
          <w:lang w:val="uk-UA"/>
        </w:rPr>
        <w:t>закладу дошкільної освіти</w:t>
      </w:r>
    </w:p>
    <w:p w:rsidR="001A69D8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Pr="00B97350" w:rsidRDefault="001A69D8" w:rsidP="004E4BA2">
      <w:pPr>
        <w:jc w:val="center"/>
        <w:rPr>
          <w:sz w:val="26"/>
          <w:szCs w:val="26"/>
          <w:lang w:val="uk-UA"/>
        </w:rPr>
      </w:pPr>
      <w:r w:rsidRPr="00B97350">
        <w:rPr>
          <w:sz w:val="26"/>
          <w:szCs w:val="26"/>
        </w:rPr>
        <w:t>І. Загальні положення</w:t>
      </w:r>
    </w:p>
    <w:p w:rsidR="001A69D8" w:rsidRPr="00B97350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Pr="00E81665" w:rsidRDefault="001A69D8" w:rsidP="004E4BA2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E81665">
        <w:rPr>
          <w:sz w:val="26"/>
          <w:szCs w:val="26"/>
        </w:rPr>
        <w:t>1.1. Логопедичний пункт при закладі</w:t>
      </w:r>
      <w:r>
        <w:rPr>
          <w:sz w:val="26"/>
          <w:szCs w:val="26"/>
          <w:lang w:val="uk-UA"/>
        </w:rPr>
        <w:t xml:space="preserve"> дошкільної освіти</w:t>
      </w:r>
      <w:r w:rsidRPr="00E81665">
        <w:rPr>
          <w:sz w:val="26"/>
          <w:szCs w:val="26"/>
        </w:rPr>
        <w:t xml:space="preserve">, організовується для надання допомоги дітям з </w:t>
      </w:r>
      <w:r w:rsidRPr="00E81665">
        <w:rPr>
          <w:sz w:val="26"/>
          <w:szCs w:val="26"/>
          <w:lang w:val="uk-UA"/>
        </w:rPr>
        <w:t xml:space="preserve">порушеннями </w:t>
      </w:r>
      <w:r w:rsidRPr="00E81665">
        <w:rPr>
          <w:sz w:val="26"/>
          <w:szCs w:val="26"/>
        </w:rPr>
        <w:t xml:space="preserve"> мов</w:t>
      </w:r>
      <w:r w:rsidRPr="00E81665">
        <w:rPr>
          <w:sz w:val="26"/>
          <w:szCs w:val="26"/>
          <w:lang w:val="uk-UA"/>
        </w:rPr>
        <w:t>лення</w:t>
      </w:r>
      <w:r w:rsidRPr="00E81665">
        <w:rPr>
          <w:sz w:val="26"/>
          <w:szCs w:val="26"/>
        </w:rPr>
        <w:t>.</w:t>
      </w:r>
    </w:p>
    <w:p w:rsidR="001A69D8" w:rsidRPr="00E81665" w:rsidRDefault="001A69D8" w:rsidP="004E4BA2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  <w:t xml:space="preserve">1.2. Основним завданням логопедичного пункту </w:t>
      </w:r>
      <w:r>
        <w:rPr>
          <w:sz w:val="26"/>
          <w:szCs w:val="26"/>
          <w:lang w:val="uk-UA"/>
        </w:rPr>
        <w:t>закладу дошкільної освіти</w:t>
      </w:r>
      <w:r w:rsidRPr="00E81665">
        <w:rPr>
          <w:sz w:val="26"/>
          <w:szCs w:val="26"/>
          <w:lang w:val="uk-UA"/>
        </w:rPr>
        <w:t xml:space="preserve"> є усунення </w:t>
      </w:r>
      <w:r>
        <w:rPr>
          <w:sz w:val="26"/>
          <w:szCs w:val="26"/>
          <w:lang w:val="uk-UA"/>
        </w:rPr>
        <w:t xml:space="preserve">різноманітних мовленнєвих порушень </w:t>
      </w:r>
      <w:r w:rsidRPr="00E81665">
        <w:rPr>
          <w:sz w:val="26"/>
          <w:szCs w:val="26"/>
          <w:lang w:val="uk-UA"/>
        </w:rPr>
        <w:t xml:space="preserve">дошкільників, </w:t>
      </w:r>
      <w:r>
        <w:rPr>
          <w:sz w:val="26"/>
          <w:szCs w:val="26"/>
          <w:lang w:val="uk-UA"/>
        </w:rPr>
        <w:t xml:space="preserve">підготовка дитини до навчання у ЗЗСО, </w:t>
      </w:r>
      <w:r w:rsidRPr="00E81665">
        <w:rPr>
          <w:sz w:val="26"/>
          <w:szCs w:val="26"/>
          <w:lang w:val="uk-UA"/>
        </w:rPr>
        <w:t>пропаганда логопедичних знань серед педагогів та батьків.</w:t>
      </w:r>
    </w:p>
    <w:p w:rsidR="001A69D8" w:rsidRPr="00E81665" w:rsidRDefault="001A69D8" w:rsidP="004E4BA2">
      <w:pPr>
        <w:jc w:val="both"/>
        <w:rPr>
          <w:sz w:val="26"/>
          <w:szCs w:val="26"/>
        </w:rPr>
      </w:pPr>
      <w:r w:rsidRPr="00E81665">
        <w:rPr>
          <w:sz w:val="26"/>
          <w:szCs w:val="26"/>
          <w:lang w:val="uk-UA"/>
        </w:rPr>
        <w:tab/>
      </w:r>
      <w:r w:rsidRPr="00E81665">
        <w:rPr>
          <w:sz w:val="26"/>
          <w:szCs w:val="26"/>
        </w:rPr>
        <w:t xml:space="preserve">1.3. Логопедичний пункт відкривається </w:t>
      </w:r>
      <w:r w:rsidRPr="00E81665">
        <w:rPr>
          <w:sz w:val="26"/>
          <w:szCs w:val="26"/>
          <w:lang w:val="uk-UA"/>
        </w:rPr>
        <w:t>в ЗДО</w:t>
      </w:r>
      <w:r w:rsidRPr="00E81665">
        <w:rPr>
          <w:sz w:val="26"/>
          <w:szCs w:val="26"/>
        </w:rPr>
        <w:t xml:space="preserve"> </w:t>
      </w:r>
      <w:r w:rsidRPr="00E81665">
        <w:rPr>
          <w:sz w:val="26"/>
          <w:szCs w:val="26"/>
          <w:lang w:val="uk-UA"/>
        </w:rPr>
        <w:t>у</w:t>
      </w:r>
      <w:r w:rsidRPr="00E81665">
        <w:rPr>
          <w:sz w:val="26"/>
          <w:szCs w:val="26"/>
        </w:rPr>
        <w:t xml:space="preserve"> межах асигнувань,</w:t>
      </w:r>
      <w:r>
        <w:rPr>
          <w:sz w:val="26"/>
          <w:szCs w:val="26"/>
          <w:lang w:val="uk-UA"/>
        </w:rPr>
        <w:t xml:space="preserve"> передбачених у бюджеті для цієї мети.</w:t>
      </w:r>
    </w:p>
    <w:p w:rsidR="001A69D8" w:rsidRDefault="001A69D8" w:rsidP="004E4BA2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</w:r>
      <w:r w:rsidRPr="00E81665">
        <w:rPr>
          <w:sz w:val="26"/>
          <w:szCs w:val="26"/>
        </w:rPr>
        <w:t>1.4.Тривалість робочого тижня вчителя - логопеда – 20 академічних годин.</w:t>
      </w:r>
    </w:p>
    <w:p w:rsidR="001A69D8" w:rsidRPr="00393ED6" w:rsidRDefault="001A69D8" w:rsidP="004E4BA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1.5. Підготовка до занять, робота з документами проводяться у  неробочий час.</w:t>
      </w:r>
    </w:p>
    <w:p w:rsidR="001A69D8" w:rsidRPr="00E81665" w:rsidRDefault="001A69D8" w:rsidP="004E4BA2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</w:r>
      <w:r w:rsidRPr="00E81665">
        <w:rPr>
          <w:sz w:val="26"/>
          <w:szCs w:val="26"/>
        </w:rPr>
        <w:t>1.</w:t>
      </w:r>
      <w:r>
        <w:rPr>
          <w:sz w:val="26"/>
          <w:szCs w:val="26"/>
          <w:lang w:val="uk-UA"/>
        </w:rPr>
        <w:t>6</w:t>
      </w:r>
      <w:r w:rsidRPr="00E81665">
        <w:rPr>
          <w:sz w:val="26"/>
          <w:szCs w:val="26"/>
        </w:rPr>
        <w:t>. Мова навчання на логопедичному пункті – українська (відповідно до Закону України «Про мови»)</w:t>
      </w:r>
      <w:r w:rsidRPr="00E81665">
        <w:rPr>
          <w:sz w:val="26"/>
          <w:szCs w:val="26"/>
          <w:lang w:val="uk-UA"/>
        </w:rPr>
        <w:t>.</w:t>
      </w:r>
    </w:p>
    <w:p w:rsidR="001A69D8" w:rsidRPr="00E81665" w:rsidRDefault="001A69D8" w:rsidP="004E4BA2">
      <w:pPr>
        <w:jc w:val="both"/>
        <w:rPr>
          <w:sz w:val="26"/>
          <w:szCs w:val="26"/>
          <w:lang w:val="uk-UA"/>
        </w:rPr>
      </w:pPr>
    </w:p>
    <w:p w:rsidR="001A69D8" w:rsidRPr="00E81665" w:rsidRDefault="001A69D8" w:rsidP="00165EC0">
      <w:pPr>
        <w:jc w:val="center"/>
        <w:rPr>
          <w:sz w:val="26"/>
          <w:szCs w:val="26"/>
          <w:lang w:val="uk-UA"/>
        </w:rPr>
      </w:pPr>
      <w:r w:rsidRPr="00E81665">
        <w:rPr>
          <w:sz w:val="26"/>
          <w:szCs w:val="26"/>
        </w:rPr>
        <w:t>II</w:t>
      </w:r>
      <w:r w:rsidRPr="00E81665">
        <w:rPr>
          <w:sz w:val="26"/>
          <w:szCs w:val="26"/>
          <w:lang w:val="uk-UA"/>
        </w:rPr>
        <w:t>. Організація роботи логопедичного пункту</w:t>
      </w:r>
    </w:p>
    <w:p w:rsidR="001A69D8" w:rsidRPr="00E81665" w:rsidRDefault="001A69D8" w:rsidP="00165EC0">
      <w:pPr>
        <w:jc w:val="both"/>
        <w:rPr>
          <w:sz w:val="26"/>
          <w:szCs w:val="26"/>
          <w:lang w:val="uk-UA"/>
        </w:rPr>
      </w:pPr>
    </w:p>
    <w:p w:rsidR="001A69D8" w:rsidRDefault="001A69D8" w:rsidP="00165EC0">
      <w:pPr>
        <w:pStyle w:val="HTMLPreformatted"/>
        <w:jc w:val="both"/>
        <w:rPr>
          <w:rFonts w:ascii="Times New Roman" w:hAnsi="Times New Roman" w:cs="Times New Roman"/>
          <w:sz w:val="26"/>
          <w:szCs w:val="26"/>
        </w:rPr>
      </w:pPr>
      <w:r w:rsidRPr="00E81665">
        <w:rPr>
          <w:rFonts w:ascii="Times New Roman" w:hAnsi="Times New Roman" w:cs="Times New Roman"/>
          <w:sz w:val="26"/>
          <w:szCs w:val="26"/>
        </w:rPr>
        <w:tab/>
        <w:t>2.1. До логопедичного пункту зараховуються   діти,   які   мають</w:t>
      </w:r>
      <w:r>
        <w:rPr>
          <w:rFonts w:ascii="Times New Roman" w:hAnsi="Times New Roman" w:cs="Times New Roman"/>
          <w:sz w:val="26"/>
          <w:szCs w:val="26"/>
        </w:rPr>
        <w:t xml:space="preserve">   різні мовленнєві порушення</w:t>
      </w:r>
      <w:bookmarkStart w:id="0" w:name="o46"/>
      <w:bookmarkEnd w:id="0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81665">
        <w:rPr>
          <w:rFonts w:ascii="Times New Roman" w:hAnsi="Times New Roman" w:cs="Times New Roman"/>
          <w:sz w:val="26"/>
          <w:szCs w:val="26"/>
        </w:rPr>
        <w:t xml:space="preserve">Першочергово зараховуються діти старшого дошкільного віку, мовленнєві </w:t>
      </w:r>
      <w:r>
        <w:rPr>
          <w:rFonts w:ascii="Times New Roman" w:hAnsi="Times New Roman" w:cs="Times New Roman"/>
          <w:sz w:val="26"/>
          <w:szCs w:val="26"/>
        </w:rPr>
        <w:t>порушення</w:t>
      </w:r>
      <w:r w:rsidRPr="00E81665">
        <w:rPr>
          <w:rFonts w:ascii="Times New Roman" w:hAnsi="Times New Roman" w:cs="Times New Roman"/>
          <w:sz w:val="26"/>
          <w:szCs w:val="26"/>
        </w:rPr>
        <w:t xml:space="preserve"> яких перешкоджають </w:t>
      </w:r>
      <w:r>
        <w:rPr>
          <w:rFonts w:ascii="Times New Roman" w:hAnsi="Times New Roman" w:cs="Times New Roman"/>
          <w:sz w:val="26"/>
          <w:szCs w:val="26"/>
        </w:rPr>
        <w:t xml:space="preserve">спілкуванню та </w:t>
      </w:r>
      <w:r w:rsidRPr="00E81665">
        <w:rPr>
          <w:rFonts w:ascii="Times New Roman" w:hAnsi="Times New Roman" w:cs="Times New Roman"/>
          <w:sz w:val="26"/>
          <w:szCs w:val="26"/>
        </w:rPr>
        <w:t>успішному навчанню.</w:t>
      </w:r>
    </w:p>
    <w:p w:rsidR="001A69D8" w:rsidRPr="00E81665" w:rsidRDefault="001A69D8" w:rsidP="00165EC0">
      <w:pPr>
        <w:pStyle w:val="HTMLPreformatted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2.2. На логопедичному пункті отримують корекційну допомогу діти в залежності від складності мовленнєвих порушень  упродовж навчального  року.</w:t>
      </w:r>
    </w:p>
    <w:p w:rsidR="001A69D8" w:rsidRPr="00A37C55" w:rsidRDefault="001A69D8" w:rsidP="00A37C55">
      <w:pPr>
        <w:jc w:val="both"/>
        <w:rPr>
          <w:sz w:val="26"/>
          <w:szCs w:val="26"/>
          <w:lang w:val="uk-UA"/>
        </w:rPr>
      </w:pPr>
      <w:r w:rsidRPr="00E81665">
        <w:rPr>
          <w:i/>
        </w:rPr>
        <w:tab/>
      </w:r>
      <w:r w:rsidRPr="00A37C55">
        <w:rPr>
          <w:i/>
          <w:sz w:val="26"/>
          <w:szCs w:val="26"/>
        </w:rPr>
        <w:t xml:space="preserve">   </w:t>
      </w:r>
      <w:r>
        <w:rPr>
          <w:sz w:val="26"/>
          <w:szCs w:val="26"/>
        </w:rPr>
        <w:t>2.</w:t>
      </w:r>
      <w:r>
        <w:rPr>
          <w:sz w:val="26"/>
          <w:szCs w:val="26"/>
          <w:lang w:val="uk-UA"/>
        </w:rPr>
        <w:t>3</w:t>
      </w:r>
      <w:r>
        <w:rPr>
          <w:sz w:val="26"/>
          <w:szCs w:val="26"/>
        </w:rPr>
        <w:t xml:space="preserve">. Зарахування </w:t>
      </w:r>
      <w:r w:rsidRPr="00A37C55">
        <w:rPr>
          <w:sz w:val="26"/>
          <w:szCs w:val="26"/>
        </w:rPr>
        <w:t>до логопедичного пункту вихованців з порушеннями мовлення  проводиться упродовж  навчального року на підставі заяви батьків, висновку</w:t>
      </w:r>
      <w:r w:rsidRPr="00A37C55">
        <w:rPr>
          <w:sz w:val="26"/>
          <w:szCs w:val="26"/>
          <w:lang w:val="uk-UA"/>
        </w:rPr>
        <w:t xml:space="preserve">  про </w:t>
      </w:r>
      <w:r w:rsidRPr="00A37C55">
        <w:rPr>
          <w:sz w:val="26"/>
          <w:szCs w:val="26"/>
        </w:rPr>
        <w:t>комплексну психолого-педагогічну оцінку розвитку дитини</w:t>
      </w:r>
      <w:r>
        <w:rPr>
          <w:sz w:val="26"/>
          <w:szCs w:val="26"/>
          <w:lang w:val="uk-UA"/>
        </w:rPr>
        <w:t>.</w:t>
      </w:r>
    </w:p>
    <w:p w:rsidR="001A69D8" w:rsidRPr="00E81665" w:rsidRDefault="001A69D8" w:rsidP="00165EC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Відрахування здійснюється </w:t>
      </w:r>
      <w:r w:rsidRPr="00E81665">
        <w:rPr>
          <w:sz w:val="26"/>
          <w:szCs w:val="26"/>
          <w:lang w:val="uk-UA"/>
        </w:rPr>
        <w:t>після виправлення мовленнєвих порушень у дитини.</w:t>
      </w:r>
    </w:p>
    <w:p w:rsidR="001A69D8" w:rsidRPr="00976625" w:rsidRDefault="001A69D8" w:rsidP="00976625">
      <w:pPr>
        <w:jc w:val="both"/>
        <w:rPr>
          <w:sz w:val="26"/>
          <w:szCs w:val="26"/>
        </w:rPr>
      </w:pPr>
      <w:r w:rsidRPr="00E81665">
        <w:tab/>
      </w:r>
      <w:r>
        <w:rPr>
          <w:lang w:val="uk-UA"/>
        </w:rPr>
        <w:t xml:space="preserve">  </w:t>
      </w:r>
      <w:r w:rsidRPr="00976625">
        <w:rPr>
          <w:sz w:val="26"/>
          <w:szCs w:val="26"/>
        </w:rPr>
        <w:t>2.</w:t>
      </w:r>
      <w:r>
        <w:rPr>
          <w:sz w:val="26"/>
          <w:szCs w:val="26"/>
          <w:lang w:val="uk-UA"/>
        </w:rPr>
        <w:t>4</w:t>
      </w:r>
      <w:r w:rsidRPr="00976625">
        <w:rPr>
          <w:sz w:val="26"/>
          <w:szCs w:val="26"/>
        </w:rPr>
        <w:t>. З метою повного охоплення дітей логопедичною допомогою обстеження вихованців для зарахування їх на логопедичний пункт проводиться  з 01.09 до  15.09. та з 20.05 до 30.05. поточного навчального року  за  згодою  батьків.</w:t>
      </w:r>
    </w:p>
    <w:p w:rsidR="001A69D8" w:rsidRPr="00E81665" w:rsidRDefault="001A69D8" w:rsidP="00F63FA9">
      <w:pPr>
        <w:pStyle w:val="HTMLPreformatte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r w:rsidRPr="00E81665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81665">
        <w:rPr>
          <w:rFonts w:ascii="Times New Roman" w:hAnsi="Times New Roman" w:cs="Times New Roman"/>
          <w:sz w:val="26"/>
          <w:szCs w:val="26"/>
        </w:rPr>
        <w:t>. На логопедичному пункті комплектують такі групи дітей: з порушеннями фонетичного і лексико-граматичного розвитку (загальне недорозвинення  мовлення</w:t>
      </w:r>
      <w:r>
        <w:rPr>
          <w:rFonts w:ascii="Times New Roman" w:hAnsi="Times New Roman" w:cs="Times New Roman"/>
          <w:sz w:val="26"/>
          <w:szCs w:val="26"/>
        </w:rPr>
        <w:t>, фонетико-фонематичне недорозвинення мовлення</w:t>
      </w:r>
      <w:r w:rsidRPr="00E81665">
        <w:rPr>
          <w:rFonts w:ascii="Times New Roman" w:hAnsi="Times New Roman" w:cs="Times New Roman"/>
          <w:sz w:val="26"/>
          <w:szCs w:val="26"/>
        </w:rPr>
        <w:t>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1665">
        <w:rPr>
          <w:rFonts w:ascii="Times New Roman" w:hAnsi="Times New Roman" w:cs="Times New Roman"/>
          <w:sz w:val="26"/>
          <w:szCs w:val="26"/>
        </w:rPr>
        <w:t xml:space="preserve"> із заї</w:t>
      </w:r>
      <w:r>
        <w:rPr>
          <w:rFonts w:ascii="Times New Roman" w:hAnsi="Times New Roman" w:cs="Times New Roman"/>
          <w:sz w:val="26"/>
          <w:szCs w:val="26"/>
        </w:rPr>
        <w:t>куватістю</w:t>
      </w:r>
      <w:r w:rsidRPr="00E81665">
        <w:rPr>
          <w:rFonts w:ascii="Times New Roman" w:hAnsi="Times New Roman" w:cs="Times New Roman"/>
          <w:sz w:val="26"/>
          <w:szCs w:val="26"/>
        </w:rPr>
        <w:t>, з дизартрією, алалією, ри</w:t>
      </w:r>
      <w:r>
        <w:rPr>
          <w:rFonts w:ascii="Times New Roman" w:hAnsi="Times New Roman" w:cs="Times New Roman"/>
          <w:sz w:val="26"/>
          <w:szCs w:val="26"/>
        </w:rPr>
        <w:t xml:space="preserve">нолалією. Комплектування груп  </w:t>
      </w:r>
      <w:r w:rsidRPr="00E81665">
        <w:rPr>
          <w:rFonts w:ascii="Times New Roman" w:hAnsi="Times New Roman" w:cs="Times New Roman"/>
          <w:sz w:val="26"/>
          <w:szCs w:val="26"/>
        </w:rPr>
        <w:t>здійснюється  за  віковими  ознаками  з урахуванням характеру і рівня мовленнєвого недорозвинення.</w:t>
      </w:r>
    </w:p>
    <w:p w:rsidR="001A69D8" w:rsidRPr="00E81665" w:rsidRDefault="001A69D8" w:rsidP="00F63FA9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</w:t>
      </w:r>
      <w:r w:rsidRPr="00E81665">
        <w:rPr>
          <w:sz w:val="26"/>
          <w:szCs w:val="26"/>
          <w:lang w:val="uk-UA"/>
        </w:rPr>
        <w:t>2.</w:t>
      </w:r>
      <w:r>
        <w:rPr>
          <w:sz w:val="26"/>
          <w:szCs w:val="26"/>
          <w:lang w:val="uk-UA"/>
        </w:rPr>
        <w:t>6</w:t>
      </w:r>
      <w:r w:rsidRPr="00E81665">
        <w:rPr>
          <w:sz w:val="26"/>
          <w:szCs w:val="26"/>
          <w:lang w:val="uk-UA"/>
        </w:rPr>
        <w:t>. Заняття проводяться з 15 вересня до  20 травня навчального року.</w:t>
      </w:r>
    </w:p>
    <w:p w:rsidR="001A69D8" w:rsidRPr="00E81665" w:rsidRDefault="001A69D8" w:rsidP="00F63FA9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</w:t>
      </w:r>
      <w:r w:rsidRPr="00E81665">
        <w:rPr>
          <w:sz w:val="26"/>
          <w:szCs w:val="26"/>
        </w:rPr>
        <w:t>2.</w:t>
      </w:r>
      <w:r>
        <w:rPr>
          <w:sz w:val="26"/>
          <w:szCs w:val="26"/>
          <w:lang w:val="uk-UA"/>
        </w:rPr>
        <w:t>7</w:t>
      </w:r>
      <w:r w:rsidRPr="00E81665">
        <w:rPr>
          <w:sz w:val="26"/>
          <w:szCs w:val="26"/>
        </w:rPr>
        <w:t>.</w:t>
      </w:r>
      <w:r w:rsidRPr="00E81665">
        <w:rPr>
          <w:sz w:val="26"/>
          <w:szCs w:val="26"/>
          <w:lang w:val="uk-UA"/>
        </w:rPr>
        <w:t xml:space="preserve"> </w:t>
      </w:r>
      <w:r w:rsidRPr="00E81665">
        <w:rPr>
          <w:sz w:val="26"/>
          <w:szCs w:val="26"/>
        </w:rPr>
        <w:t xml:space="preserve">Основна форма організації навчально-корекційної роботи </w:t>
      </w:r>
      <w:r w:rsidRPr="00E81665">
        <w:rPr>
          <w:sz w:val="26"/>
          <w:szCs w:val="26"/>
          <w:lang w:val="uk-UA"/>
        </w:rPr>
        <w:t>- індивідуальні заняття які проводяться щоденно. Тривалість індивідуальних занять 15-20 хв.</w:t>
      </w:r>
    </w:p>
    <w:p w:rsidR="001A69D8" w:rsidRPr="00E81665" w:rsidRDefault="001A69D8" w:rsidP="00F63FA9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</w:t>
      </w:r>
      <w:r w:rsidRPr="00E81665">
        <w:rPr>
          <w:sz w:val="26"/>
          <w:szCs w:val="26"/>
          <w:lang w:val="uk-UA"/>
        </w:rPr>
        <w:t>2.</w:t>
      </w:r>
      <w:r>
        <w:rPr>
          <w:sz w:val="26"/>
          <w:szCs w:val="26"/>
          <w:lang w:val="uk-UA"/>
        </w:rPr>
        <w:t>8</w:t>
      </w:r>
      <w:r w:rsidRPr="00E81665">
        <w:rPr>
          <w:sz w:val="26"/>
          <w:szCs w:val="26"/>
          <w:lang w:val="uk-UA"/>
        </w:rPr>
        <w:t>. Під</w:t>
      </w:r>
      <w:r w:rsidRPr="00E81665">
        <w:rPr>
          <w:sz w:val="26"/>
          <w:szCs w:val="26"/>
        </w:rPr>
        <w:t>групові заняття проводять 3 рази на тиждень (через день)</w:t>
      </w:r>
      <w:r w:rsidRPr="00E81665">
        <w:rPr>
          <w:sz w:val="26"/>
          <w:szCs w:val="26"/>
          <w:lang w:val="uk-UA"/>
        </w:rPr>
        <w:t xml:space="preserve"> тривалістю 20-25 хв.  Наповнюваність підгруп - 4-5 чоловік. </w:t>
      </w:r>
      <w:r>
        <w:rPr>
          <w:sz w:val="26"/>
          <w:szCs w:val="26"/>
          <w:lang w:val="uk-UA"/>
        </w:rPr>
        <w:t xml:space="preserve">          </w:t>
      </w:r>
    </w:p>
    <w:p w:rsidR="001A69D8" w:rsidRDefault="001A69D8" w:rsidP="00F63FA9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</w:t>
      </w:r>
      <w:r w:rsidRPr="00E81665">
        <w:rPr>
          <w:sz w:val="26"/>
          <w:szCs w:val="26"/>
          <w:lang w:val="uk-UA"/>
        </w:rPr>
        <w:t>2.</w:t>
      </w:r>
      <w:r>
        <w:rPr>
          <w:sz w:val="26"/>
          <w:szCs w:val="26"/>
          <w:lang w:val="uk-UA"/>
        </w:rPr>
        <w:t>9</w:t>
      </w:r>
      <w:r w:rsidRPr="00E81665">
        <w:rPr>
          <w:sz w:val="26"/>
          <w:szCs w:val="26"/>
          <w:lang w:val="uk-UA"/>
        </w:rPr>
        <w:t>. Навчальний матеріал, що використовується для усунення мовленнєвих порушень, має відповідати навчально-корекційним програмам затвердженим МОН, вікові дітей.</w:t>
      </w:r>
    </w:p>
    <w:p w:rsidR="001A69D8" w:rsidRPr="00E81665" w:rsidRDefault="001A69D8" w:rsidP="0008413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</w:p>
    <w:p w:rsidR="001A69D8" w:rsidRPr="00E81665" w:rsidRDefault="001A69D8" w:rsidP="004E4BA2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</w:t>
      </w:r>
      <w:r w:rsidRPr="00E81665">
        <w:rPr>
          <w:sz w:val="26"/>
          <w:szCs w:val="26"/>
        </w:rPr>
        <w:t>2.</w:t>
      </w:r>
      <w:r w:rsidRPr="00E81665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0</w:t>
      </w:r>
      <w:r w:rsidRPr="00E81665">
        <w:rPr>
          <w:sz w:val="26"/>
          <w:szCs w:val="26"/>
        </w:rPr>
        <w:t>. У разі потреби</w:t>
      </w:r>
      <w:r w:rsidRPr="00E81665">
        <w:rPr>
          <w:sz w:val="26"/>
          <w:szCs w:val="26"/>
          <w:lang w:val="uk-UA"/>
        </w:rPr>
        <w:t xml:space="preserve"> </w:t>
      </w:r>
      <w:r w:rsidRPr="00E81665">
        <w:rPr>
          <w:sz w:val="26"/>
          <w:szCs w:val="26"/>
        </w:rPr>
        <w:t xml:space="preserve"> дітей з </w:t>
      </w:r>
      <w:r w:rsidRPr="00E81665">
        <w:rPr>
          <w:sz w:val="26"/>
          <w:szCs w:val="26"/>
          <w:lang w:val="uk-UA"/>
        </w:rPr>
        <w:t>порушеннями мовлення</w:t>
      </w:r>
      <w:r w:rsidRPr="00E81665">
        <w:rPr>
          <w:sz w:val="26"/>
          <w:szCs w:val="26"/>
        </w:rPr>
        <w:t xml:space="preserve"> вчитель - логопед </w:t>
      </w:r>
      <w:r w:rsidRPr="00E81665">
        <w:rPr>
          <w:sz w:val="26"/>
          <w:szCs w:val="26"/>
          <w:lang w:val="uk-UA"/>
        </w:rPr>
        <w:t xml:space="preserve">скеровує </w:t>
      </w:r>
      <w:r w:rsidRPr="00E81665">
        <w:rPr>
          <w:sz w:val="26"/>
          <w:szCs w:val="26"/>
        </w:rPr>
        <w:t xml:space="preserve">до </w:t>
      </w:r>
      <w:r>
        <w:rPr>
          <w:sz w:val="26"/>
          <w:szCs w:val="26"/>
          <w:lang w:val="uk-UA"/>
        </w:rPr>
        <w:t>медичної установи</w:t>
      </w:r>
      <w:r w:rsidRPr="00E81665">
        <w:rPr>
          <w:sz w:val="26"/>
          <w:szCs w:val="26"/>
        </w:rPr>
        <w:t xml:space="preserve"> для </w:t>
      </w:r>
      <w:r>
        <w:rPr>
          <w:sz w:val="26"/>
          <w:szCs w:val="26"/>
          <w:lang w:val="uk-UA"/>
        </w:rPr>
        <w:t xml:space="preserve">подальшого </w:t>
      </w:r>
      <w:r w:rsidRPr="00E81665">
        <w:rPr>
          <w:sz w:val="26"/>
          <w:szCs w:val="26"/>
        </w:rPr>
        <w:t>обстеження</w:t>
      </w:r>
      <w:r>
        <w:rPr>
          <w:sz w:val="26"/>
          <w:szCs w:val="26"/>
          <w:lang w:val="uk-UA"/>
        </w:rPr>
        <w:t xml:space="preserve"> лікарями-спеціалістами</w:t>
      </w:r>
      <w:r w:rsidRPr="00E81665">
        <w:rPr>
          <w:color w:val="000000"/>
          <w:sz w:val="26"/>
          <w:szCs w:val="26"/>
          <w:lang w:val="uk-UA"/>
        </w:rPr>
        <w:t>.</w:t>
      </w:r>
    </w:p>
    <w:p w:rsidR="001A69D8" w:rsidRPr="00E81665" w:rsidRDefault="001A69D8" w:rsidP="004E4BA2">
      <w:pPr>
        <w:jc w:val="both"/>
        <w:rPr>
          <w:sz w:val="26"/>
          <w:szCs w:val="26"/>
        </w:rPr>
      </w:pPr>
      <w:r w:rsidRPr="00E81665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</w:t>
      </w:r>
      <w:r w:rsidRPr="00E81665">
        <w:rPr>
          <w:sz w:val="26"/>
          <w:szCs w:val="26"/>
        </w:rPr>
        <w:t>2.</w:t>
      </w:r>
      <w:r w:rsidRPr="00E81665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1</w:t>
      </w:r>
      <w:r w:rsidRPr="00E81665">
        <w:rPr>
          <w:sz w:val="26"/>
          <w:szCs w:val="26"/>
          <w:lang w:val="uk-UA"/>
        </w:rPr>
        <w:t>.</w:t>
      </w:r>
      <w:r w:rsidRPr="00E81665">
        <w:rPr>
          <w:sz w:val="26"/>
          <w:szCs w:val="26"/>
        </w:rPr>
        <w:t xml:space="preserve"> </w:t>
      </w:r>
      <w:r w:rsidRPr="00E81665">
        <w:rPr>
          <w:sz w:val="26"/>
          <w:szCs w:val="26"/>
          <w:lang w:val="uk-UA"/>
        </w:rPr>
        <w:t>Контроль та в</w:t>
      </w:r>
      <w:r w:rsidRPr="00E81665">
        <w:rPr>
          <w:sz w:val="26"/>
          <w:szCs w:val="26"/>
        </w:rPr>
        <w:t>ідповідальність за обов'язкове відвідування дітьми логопедичних занять, до</w:t>
      </w:r>
      <w:r w:rsidRPr="00E81665">
        <w:rPr>
          <w:sz w:val="26"/>
          <w:szCs w:val="26"/>
          <w:lang w:val="uk-UA"/>
        </w:rPr>
        <w:t>тримання</w:t>
      </w:r>
      <w:r w:rsidRPr="00E81665">
        <w:rPr>
          <w:sz w:val="26"/>
          <w:szCs w:val="26"/>
        </w:rPr>
        <w:t xml:space="preserve"> розкладу занять покладається на адміністрацію </w:t>
      </w:r>
      <w:r w:rsidRPr="00E81665">
        <w:rPr>
          <w:sz w:val="26"/>
          <w:szCs w:val="26"/>
          <w:lang w:val="uk-UA"/>
        </w:rPr>
        <w:t>ЗДО</w:t>
      </w:r>
      <w:r w:rsidRPr="00E81665">
        <w:rPr>
          <w:sz w:val="26"/>
          <w:szCs w:val="26"/>
        </w:rPr>
        <w:t xml:space="preserve"> та батьків</w:t>
      </w:r>
      <w:r>
        <w:rPr>
          <w:sz w:val="26"/>
          <w:szCs w:val="26"/>
          <w:lang w:val="uk-UA"/>
        </w:rPr>
        <w:t xml:space="preserve"> вихованців</w:t>
      </w:r>
      <w:r w:rsidRPr="00E81665">
        <w:rPr>
          <w:sz w:val="26"/>
          <w:szCs w:val="26"/>
        </w:rPr>
        <w:t>.</w:t>
      </w:r>
    </w:p>
    <w:p w:rsidR="001A69D8" w:rsidRPr="00E81665" w:rsidRDefault="001A69D8" w:rsidP="004E4BA2">
      <w:pPr>
        <w:jc w:val="both"/>
        <w:rPr>
          <w:sz w:val="26"/>
          <w:szCs w:val="26"/>
        </w:rPr>
      </w:pPr>
      <w:r w:rsidRPr="00E81665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</w:t>
      </w:r>
      <w:r w:rsidRPr="00E81665">
        <w:rPr>
          <w:sz w:val="26"/>
          <w:szCs w:val="26"/>
        </w:rPr>
        <w:t>2.1</w:t>
      </w:r>
      <w:r>
        <w:rPr>
          <w:sz w:val="26"/>
          <w:szCs w:val="26"/>
          <w:lang w:val="uk-UA"/>
        </w:rPr>
        <w:t>2</w:t>
      </w:r>
      <w:r w:rsidRPr="00E81665">
        <w:rPr>
          <w:sz w:val="26"/>
          <w:szCs w:val="26"/>
        </w:rPr>
        <w:t>. Для здійснення діяльності логопедичного пункту необхідне ведення наступної документації</w:t>
      </w:r>
      <w:r>
        <w:rPr>
          <w:sz w:val="26"/>
          <w:szCs w:val="26"/>
          <w:lang w:val="uk-UA"/>
        </w:rPr>
        <w:t xml:space="preserve"> (додаток 1)</w:t>
      </w:r>
      <w:r w:rsidRPr="00E81665">
        <w:rPr>
          <w:sz w:val="26"/>
          <w:szCs w:val="26"/>
        </w:rPr>
        <w:t>:</w:t>
      </w:r>
    </w:p>
    <w:p w:rsidR="001A69D8" w:rsidRPr="00E81665" w:rsidRDefault="001A69D8" w:rsidP="004E4BA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1A69D8" w:rsidRPr="00E81665" w:rsidRDefault="001A69D8" w:rsidP="004E4BA2">
      <w:pPr>
        <w:jc w:val="center"/>
        <w:rPr>
          <w:sz w:val="26"/>
          <w:szCs w:val="26"/>
          <w:lang w:val="uk-UA"/>
        </w:rPr>
      </w:pPr>
      <w:r w:rsidRPr="00E81665">
        <w:rPr>
          <w:sz w:val="26"/>
          <w:szCs w:val="26"/>
        </w:rPr>
        <w:t>III</w:t>
      </w:r>
      <w:r w:rsidRPr="00C52D63">
        <w:rPr>
          <w:sz w:val="26"/>
          <w:szCs w:val="26"/>
          <w:lang w:val="uk-UA"/>
        </w:rPr>
        <w:t>. Учитель-логопед</w:t>
      </w:r>
    </w:p>
    <w:p w:rsidR="001A69D8" w:rsidRPr="00E81665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Default="001A69D8" w:rsidP="004E4BA2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</w:r>
      <w:r w:rsidRPr="00976625">
        <w:rPr>
          <w:sz w:val="26"/>
          <w:szCs w:val="26"/>
          <w:lang w:val="uk-UA"/>
        </w:rPr>
        <w:t>3.1. Вчителем-логопедом призначають ос</w:t>
      </w:r>
      <w:r>
        <w:rPr>
          <w:sz w:val="26"/>
          <w:szCs w:val="26"/>
          <w:lang w:val="uk-UA"/>
        </w:rPr>
        <w:t>о</w:t>
      </w:r>
      <w:r w:rsidRPr="00976625">
        <w:rPr>
          <w:sz w:val="26"/>
          <w:szCs w:val="26"/>
          <w:lang w:val="uk-UA"/>
        </w:rPr>
        <w:t>б</w:t>
      </w:r>
      <w:r>
        <w:rPr>
          <w:sz w:val="26"/>
          <w:szCs w:val="26"/>
          <w:lang w:val="uk-UA"/>
        </w:rPr>
        <w:t>у</w:t>
      </w:r>
      <w:r w:rsidRPr="00976625">
        <w:rPr>
          <w:sz w:val="26"/>
          <w:szCs w:val="26"/>
          <w:lang w:val="uk-UA"/>
        </w:rPr>
        <w:t>, як</w:t>
      </w:r>
      <w:r>
        <w:rPr>
          <w:sz w:val="26"/>
          <w:szCs w:val="26"/>
          <w:lang w:val="uk-UA"/>
        </w:rPr>
        <w:t>а</w:t>
      </w:r>
      <w:r w:rsidRPr="00976625">
        <w:rPr>
          <w:sz w:val="26"/>
          <w:szCs w:val="26"/>
          <w:lang w:val="uk-UA"/>
        </w:rPr>
        <w:t xml:space="preserve"> ма</w:t>
      </w:r>
      <w:r>
        <w:rPr>
          <w:sz w:val="26"/>
          <w:szCs w:val="26"/>
          <w:lang w:val="uk-UA"/>
        </w:rPr>
        <w:t>є</w:t>
      </w:r>
      <w:r w:rsidRPr="0097662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повну </w:t>
      </w:r>
      <w:r w:rsidRPr="00976625">
        <w:rPr>
          <w:sz w:val="26"/>
          <w:szCs w:val="26"/>
          <w:lang w:val="uk-UA"/>
        </w:rPr>
        <w:t xml:space="preserve">вищу </w:t>
      </w:r>
      <w:r>
        <w:rPr>
          <w:sz w:val="26"/>
          <w:szCs w:val="26"/>
          <w:lang w:val="uk-UA"/>
        </w:rPr>
        <w:t>педагогічну освіту зі спеціальності « Корекційна освіта (логопедія)»</w:t>
      </w:r>
      <w:r w:rsidRPr="00976625">
        <w:rPr>
          <w:sz w:val="26"/>
          <w:szCs w:val="26"/>
          <w:lang w:val="uk-UA"/>
        </w:rPr>
        <w:t>.</w:t>
      </w:r>
    </w:p>
    <w:p w:rsidR="001A69D8" w:rsidRPr="00C90BC5" w:rsidRDefault="001A69D8" w:rsidP="004E4BA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C90BC5">
        <w:rPr>
          <w:sz w:val="26"/>
          <w:szCs w:val="26"/>
          <w:lang w:val="uk-UA"/>
        </w:rPr>
        <w:t>3.2. Вчител</w:t>
      </w:r>
      <w:r>
        <w:rPr>
          <w:sz w:val="26"/>
          <w:szCs w:val="26"/>
          <w:lang w:val="uk-UA"/>
        </w:rPr>
        <w:t>я</w:t>
      </w:r>
      <w:r w:rsidRPr="00C90BC5">
        <w:rPr>
          <w:sz w:val="26"/>
          <w:szCs w:val="26"/>
          <w:lang w:val="uk-UA"/>
        </w:rPr>
        <w:t>-логопед</w:t>
      </w:r>
      <w:r>
        <w:rPr>
          <w:sz w:val="26"/>
          <w:szCs w:val="26"/>
          <w:lang w:val="uk-UA"/>
        </w:rPr>
        <w:t>а</w:t>
      </w:r>
      <w:r w:rsidRPr="00C90BC5">
        <w:rPr>
          <w:sz w:val="26"/>
          <w:szCs w:val="26"/>
          <w:lang w:val="uk-UA"/>
        </w:rPr>
        <w:t xml:space="preserve"> </w:t>
      </w:r>
      <w:r w:rsidRPr="00C90BC5">
        <w:rPr>
          <w:color w:val="000000"/>
          <w:sz w:val="26"/>
          <w:szCs w:val="26"/>
          <w:shd w:val="clear" w:color="auto" w:fill="FFFFFF"/>
        </w:rPr>
        <w:t xml:space="preserve"> заклад</w:t>
      </w:r>
      <w:r w:rsidRPr="00C90BC5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C90BC5">
        <w:rPr>
          <w:color w:val="000000"/>
          <w:sz w:val="26"/>
          <w:szCs w:val="26"/>
          <w:shd w:val="clear" w:color="auto" w:fill="FFFFFF"/>
        </w:rPr>
        <w:t xml:space="preserve"> дошкільної освіти призначає на посад</w:t>
      </w:r>
      <w:r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C90BC5">
        <w:rPr>
          <w:color w:val="000000"/>
          <w:sz w:val="26"/>
          <w:szCs w:val="26"/>
          <w:shd w:val="clear" w:color="auto" w:fill="FFFFFF"/>
        </w:rPr>
        <w:t xml:space="preserve"> та звільняє з посад</w:t>
      </w:r>
      <w:r>
        <w:rPr>
          <w:color w:val="000000"/>
          <w:sz w:val="26"/>
          <w:szCs w:val="26"/>
          <w:shd w:val="clear" w:color="auto" w:fill="FFFFFF"/>
          <w:lang w:val="uk-UA"/>
        </w:rPr>
        <w:t>и</w:t>
      </w:r>
      <w:r w:rsidRPr="00C90BC5">
        <w:rPr>
          <w:color w:val="000000"/>
          <w:sz w:val="26"/>
          <w:szCs w:val="26"/>
          <w:shd w:val="clear" w:color="auto" w:fill="FFFFFF"/>
        </w:rPr>
        <w:t xml:space="preserve"> його керівник у порядку, передбаченому установчими документами закладу, відповідно до законодавства.</w:t>
      </w:r>
    </w:p>
    <w:p w:rsidR="001A69D8" w:rsidRDefault="001A69D8" w:rsidP="004E4BA2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</w:r>
      <w:r w:rsidRPr="00E81665">
        <w:rPr>
          <w:sz w:val="26"/>
          <w:szCs w:val="26"/>
        </w:rPr>
        <w:t>3.3. Вчитель-логопед відповідає за організацію</w:t>
      </w:r>
      <w:r>
        <w:rPr>
          <w:sz w:val="26"/>
          <w:szCs w:val="26"/>
          <w:lang w:val="uk-UA"/>
        </w:rPr>
        <w:t xml:space="preserve">, </w:t>
      </w:r>
      <w:r w:rsidRPr="00E81665">
        <w:rPr>
          <w:sz w:val="26"/>
          <w:szCs w:val="26"/>
        </w:rPr>
        <w:t xml:space="preserve">проведення </w:t>
      </w:r>
      <w:r>
        <w:rPr>
          <w:sz w:val="26"/>
          <w:szCs w:val="26"/>
          <w:lang w:val="uk-UA"/>
        </w:rPr>
        <w:t xml:space="preserve">та результативність </w:t>
      </w:r>
      <w:r w:rsidRPr="00E81665">
        <w:rPr>
          <w:sz w:val="26"/>
          <w:szCs w:val="26"/>
          <w:lang w:val="uk-UA"/>
        </w:rPr>
        <w:t xml:space="preserve">корекційної </w:t>
      </w:r>
      <w:r w:rsidRPr="00E81665">
        <w:rPr>
          <w:sz w:val="26"/>
          <w:szCs w:val="26"/>
        </w:rPr>
        <w:t>роботи на логопедичному пункт</w:t>
      </w:r>
      <w:r w:rsidRPr="00E81665">
        <w:rPr>
          <w:sz w:val="26"/>
          <w:szCs w:val="26"/>
          <w:lang w:val="uk-UA"/>
        </w:rPr>
        <w:t>і.</w:t>
      </w:r>
    </w:p>
    <w:p w:rsidR="001A69D8" w:rsidRPr="00C90BC5" w:rsidRDefault="001A69D8" w:rsidP="004E4BA2">
      <w:pPr>
        <w:jc w:val="both"/>
        <w:rPr>
          <w:sz w:val="26"/>
          <w:szCs w:val="26"/>
          <w:lang w:val="uk-UA"/>
        </w:rPr>
      </w:pPr>
      <w:r>
        <w:rPr>
          <w:shd w:val="clear" w:color="auto" w:fill="FFFFFF"/>
          <w:lang w:val="uk-UA"/>
        </w:rPr>
        <w:tab/>
      </w:r>
      <w:r w:rsidRPr="00C90BC5">
        <w:rPr>
          <w:sz w:val="26"/>
          <w:szCs w:val="26"/>
          <w:lang w:val="uk-UA"/>
        </w:rPr>
        <w:t>3.4.</w:t>
      </w:r>
      <w:r>
        <w:rPr>
          <w:sz w:val="26"/>
          <w:szCs w:val="26"/>
          <w:lang w:val="uk-UA"/>
        </w:rPr>
        <w:t xml:space="preserve"> </w:t>
      </w:r>
      <w:r w:rsidRPr="00C90BC5">
        <w:rPr>
          <w:sz w:val="26"/>
          <w:szCs w:val="26"/>
          <w:lang w:val="uk-UA"/>
        </w:rPr>
        <w:t xml:space="preserve">Оплата праці </w:t>
      </w:r>
      <w:r>
        <w:rPr>
          <w:sz w:val="26"/>
          <w:szCs w:val="26"/>
          <w:lang w:val="uk-UA"/>
        </w:rPr>
        <w:t>вчителя-логопеда</w:t>
      </w:r>
      <w:r w:rsidRPr="00C90BC5">
        <w:rPr>
          <w:sz w:val="26"/>
          <w:szCs w:val="26"/>
          <w:lang w:val="uk-UA"/>
        </w:rPr>
        <w:t xml:space="preserve"> заклад</w:t>
      </w:r>
      <w:r>
        <w:rPr>
          <w:sz w:val="26"/>
          <w:szCs w:val="26"/>
          <w:lang w:val="uk-UA"/>
        </w:rPr>
        <w:t>у</w:t>
      </w:r>
      <w:r w:rsidRPr="00C90BC5">
        <w:rPr>
          <w:sz w:val="26"/>
          <w:szCs w:val="26"/>
          <w:lang w:val="uk-UA"/>
        </w:rPr>
        <w:t xml:space="preserve"> дошкільної освіти здійснюється </w:t>
      </w:r>
      <w:r>
        <w:rPr>
          <w:sz w:val="26"/>
          <w:szCs w:val="26"/>
          <w:lang w:val="uk-UA"/>
        </w:rPr>
        <w:t xml:space="preserve">в установленому порядку відповідно до </w:t>
      </w:r>
      <w:r w:rsidRPr="00C90BC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норм чинного законодавства.</w:t>
      </w:r>
    </w:p>
    <w:p w:rsidR="001A69D8" w:rsidRDefault="001A69D8" w:rsidP="004E4BA2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</w:r>
      <w:r w:rsidRPr="00E81665">
        <w:rPr>
          <w:sz w:val="26"/>
          <w:szCs w:val="26"/>
        </w:rPr>
        <w:t>3.5. Вчитель-логопед:</w:t>
      </w:r>
    </w:p>
    <w:p w:rsidR="001A69D8" w:rsidRDefault="001A69D8" w:rsidP="004E4BA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- планує, проводить навчальну, виховну, корекційно-розвиткову, реабілітаційну роботу з дітьми, які мають порушення мовлення;</w:t>
      </w:r>
    </w:p>
    <w:p w:rsidR="001A69D8" w:rsidRDefault="001A69D8" w:rsidP="004E4BA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- забезпечує умови для засвоєння дітьми з порушеннями мовлення відповідних навчальних та корекційно-розвиткових програм з урахуванням мовленнєвих порушень, вікових та індивідувальних особливостей дітей;</w:t>
      </w:r>
    </w:p>
    <w:p w:rsidR="001A69D8" w:rsidRDefault="001A69D8" w:rsidP="004E4BA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- вивчає і фіксує динаміку розвитку дітей, виробляє оптимальну педагогічну стратегію, проектує шляхи навчання, виховання;</w:t>
      </w:r>
    </w:p>
    <w:p w:rsidR="001A69D8" w:rsidRPr="001C65CA" w:rsidRDefault="001A69D8" w:rsidP="004E4BA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- обирає ефективні форми, методи, засоби навчально-виховного, кореційного процесу;</w:t>
      </w:r>
    </w:p>
    <w:p w:rsidR="001A69D8" w:rsidRDefault="001A69D8" w:rsidP="004E4BA2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</w:r>
      <w:r w:rsidRPr="00E81665">
        <w:rPr>
          <w:sz w:val="26"/>
          <w:szCs w:val="26"/>
        </w:rPr>
        <w:t xml:space="preserve">- здійснює систематичний зв'язок із вихователями груп, де перебувають діти, </w:t>
      </w:r>
      <w:r w:rsidRPr="00E81665">
        <w:rPr>
          <w:sz w:val="26"/>
          <w:szCs w:val="26"/>
          <w:lang w:val="uk-UA"/>
        </w:rPr>
        <w:t xml:space="preserve">які </w:t>
      </w:r>
      <w:r>
        <w:rPr>
          <w:sz w:val="26"/>
          <w:szCs w:val="26"/>
        </w:rPr>
        <w:t>відвідують логопедичний пункт</w:t>
      </w:r>
      <w:r>
        <w:rPr>
          <w:sz w:val="26"/>
          <w:szCs w:val="26"/>
          <w:lang w:val="uk-UA"/>
        </w:rPr>
        <w:t>;</w:t>
      </w:r>
    </w:p>
    <w:p w:rsidR="001A69D8" w:rsidRPr="007033E0" w:rsidRDefault="001A69D8" w:rsidP="004E4BA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- бере активну участь у освітньому процесі закладу дошкільної освіти</w:t>
      </w:r>
      <w:r w:rsidRPr="00E81665">
        <w:rPr>
          <w:sz w:val="26"/>
          <w:szCs w:val="26"/>
        </w:rPr>
        <w:t>;</w:t>
      </w:r>
    </w:p>
    <w:p w:rsidR="001A69D8" w:rsidRPr="00E81665" w:rsidRDefault="001A69D8" w:rsidP="004E4BA2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  <w:t>- здійснює зв'язок з вчителями - логопедами</w:t>
      </w:r>
      <w:r w:rsidRPr="00E81665">
        <w:rPr>
          <w:sz w:val="26"/>
          <w:szCs w:val="26"/>
        </w:rPr>
        <w:t> </w:t>
      </w:r>
      <w:r>
        <w:rPr>
          <w:sz w:val="26"/>
          <w:szCs w:val="26"/>
          <w:lang w:val="uk-UA"/>
        </w:rPr>
        <w:t>ЗЗСО, працівниками ІРЦ,</w:t>
      </w:r>
      <w:r w:rsidRPr="00E81665">
        <w:rPr>
          <w:sz w:val="26"/>
          <w:szCs w:val="26"/>
          <w:lang w:val="uk-UA"/>
        </w:rPr>
        <w:t xml:space="preserve"> лікарями-спеціалістами </w:t>
      </w:r>
      <w:r>
        <w:rPr>
          <w:sz w:val="26"/>
          <w:szCs w:val="26"/>
          <w:lang w:val="uk-UA"/>
        </w:rPr>
        <w:t>медичних установ</w:t>
      </w:r>
      <w:r w:rsidRPr="00E81665">
        <w:rPr>
          <w:sz w:val="26"/>
          <w:szCs w:val="26"/>
          <w:lang w:val="uk-UA"/>
        </w:rPr>
        <w:t>;</w:t>
      </w:r>
    </w:p>
    <w:p w:rsidR="001A69D8" w:rsidRPr="00E81665" w:rsidRDefault="001A69D8" w:rsidP="004E4BA2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  <w:t>- пропагує логопедичні знання серед батьків, проводячи консультації та виступаючи на батьківських зборах з виступами про завдання та специфіку логопедичної роботи щодо всебічного розвитку дітей;</w:t>
      </w:r>
    </w:p>
    <w:p w:rsidR="001A69D8" w:rsidRDefault="001A69D8" w:rsidP="004E4BA2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  <w:t xml:space="preserve">- </w:t>
      </w:r>
      <w:r>
        <w:rPr>
          <w:sz w:val="26"/>
          <w:szCs w:val="26"/>
          <w:lang w:val="uk-UA"/>
        </w:rPr>
        <w:t>підвищує кваліфікацію, перепідготовку;</w:t>
      </w:r>
    </w:p>
    <w:p w:rsidR="001A69D8" w:rsidRPr="00D70246" w:rsidRDefault="001A69D8" w:rsidP="004E4BA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- має вільний вибір освітніх програм, форм навчання, закладів освіти , установ і організацій, інших суб</w:t>
      </w:r>
      <w:r w:rsidRPr="00D70246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єктів освітньої діяльності, що здійснюють підвищення кваліфікації та перепідготовку педагогічних працівників;</w:t>
      </w:r>
    </w:p>
    <w:p w:rsidR="001A69D8" w:rsidRDefault="001A69D8" w:rsidP="004E4BA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- проходить атестацію відповідно до норм чинного законодавства;</w:t>
      </w:r>
    </w:p>
    <w:p w:rsidR="001A69D8" w:rsidRDefault="001A69D8" w:rsidP="004E4BA2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</w:r>
      <w:r w:rsidRPr="00E81665">
        <w:rPr>
          <w:sz w:val="26"/>
          <w:szCs w:val="26"/>
        </w:rPr>
        <w:t xml:space="preserve">- інформує педагогічну раду </w:t>
      </w:r>
      <w:r>
        <w:rPr>
          <w:sz w:val="26"/>
          <w:szCs w:val="26"/>
          <w:lang w:val="uk-UA"/>
        </w:rPr>
        <w:t>закладу дошкільної освіти</w:t>
      </w:r>
      <w:r w:rsidRPr="00E81665">
        <w:rPr>
          <w:sz w:val="26"/>
          <w:szCs w:val="26"/>
        </w:rPr>
        <w:t xml:space="preserve"> про завдання, зміст, </w:t>
      </w:r>
      <w:r w:rsidRPr="00E81665">
        <w:rPr>
          <w:sz w:val="26"/>
          <w:szCs w:val="26"/>
          <w:lang w:val="uk-UA"/>
        </w:rPr>
        <w:t xml:space="preserve">результати корекційної роботи на </w:t>
      </w:r>
      <w:r w:rsidRPr="00E81665">
        <w:rPr>
          <w:sz w:val="26"/>
          <w:szCs w:val="26"/>
        </w:rPr>
        <w:t xml:space="preserve"> логопедичн</w:t>
      </w:r>
      <w:r w:rsidRPr="00E81665">
        <w:rPr>
          <w:sz w:val="26"/>
          <w:szCs w:val="26"/>
          <w:lang w:val="uk-UA"/>
        </w:rPr>
        <w:t>ому</w:t>
      </w:r>
      <w:r w:rsidRPr="00E81665">
        <w:rPr>
          <w:sz w:val="26"/>
          <w:szCs w:val="26"/>
        </w:rPr>
        <w:t xml:space="preserve"> пункт</w:t>
      </w:r>
      <w:r w:rsidRPr="00E81665">
        <w:rPr>
          <w:sz w:val="26"/>
          <w:szCs w:val="26"/>
          <w:lang w:val="uk-UA"/>
        </w:rPr>
        <w:t>і</w:t>
      </w:r>
      <w:r w:rsidRPr="00E81665">
        <w:rPr>
          <w:sz w:val="26"/>
          <w:szCs w:val="26"/>
        </w:rPr>
        <w:t>;</w:t>
      </w:r>
    </w:p>
    <w:p w:rsidR="001A69D8" w:rsidRPr="00661EE6" w:rsidRDefault="001A69D8" w:rsidP="004E4BA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- несе відповідальність за повне виконання покладених на логопедичний пункт завдань та функцій, а також за створення безпечних і нешкідливих умов під час занять.</w:t>
      </w:r>
    </w:p>
    <w:p w:rsidR="001A69D8" w:rsidRPr="001C65CA" w:rsidRDefault="001A69D8" w:rsidP="004E4BA2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  <w:t xml:space="preserve">- складає щорічний звіт про роботу логопедичного пункту, подає директору ЗДО та </w:t>
      </w:r>
      <w:r>
        <w:rPr>
          <w:sz w:val="26"/>
          <w:szCs w:val="26"/>
          <w:lang w:val="uk-UA"/>
        </w:rPr>
        <w:t>в ІРЦ Червоноградської міської ради Львівської області</w:t>
      </w:r>
      <w:r w:rsidRPr="001C65CA">
        <w:rPr>
          <w:sz w:val="26"/>
          <w:szCs w:val="26"/>
          <w:lang w:val="uk-UA"/>
        </w:rPr>
        <w:t>.</w:t>
      </w:r>
    </w:p>
    <w:p w:rsidR="001A69D8" w:rsidRDefault="001A69D8" w:rsidP="007033E0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</w:p>
    <w:p w:rsidR="001A69D8" w:rsidRPr="00E81665" w:rsidRDefault="001A69D8" w:rsidP="007033E0">
      <w:pPr>
        <w:jc w:val="center"/>
        <w:rPr>
          <w:sz w:val="26"/>
          <w:szCs w:val="26"/>
          <w:lang w:val="uk-UA"/>
        </w:rPr>
      </w:pPr>
      <w:r w:rsidRPr="00E81665">
        <w:rPr>
          <w:sz w:val="26"/>
          <w:szCs w:val="26"/>
        </w:rPr>
        <w:t>IV. Керівництво і контроль за логопедичною роботою.</w:t>
      </w:r>
    </w:p>
    <w:p w:rsidR="001A69D8" w:rsidRPr="00E81665" w:rsidRDefault="001A69D8" w:rsidP="004E4BA2">
      <w:pPr>
        <w:jc w:val="center"/>
        <w:rPr>
          <w:sz w:val="26"/>
          <w:szCs w:val="26"/>
          <w:lang w:val="uk-UA"/>
        </w:rPr>
      </w:pPr>
    </w:p>
    <w:p w:rsidR="001A69D8" w:rsidRPr="00E81665" w:rsidRDefault="001A69D8" w:rsidP="004E4BA2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  <w:t>4.1. Безпосереднє</w:t>
      </w:r>
      <w:r w:rsidRPr="00E81665">
        <w:rPr>
          <w:sz w:val="26"/>
          <w:szCs w:val="26"/>
        </w:rPr>
        <w:t> </w:t>
      </w:r>
      <w:r w:rsidRPr="00E81665">
        <w:rPr>
          <w:sz w:val="26"/>
          <w:szCs w:val="26"/>
          <w:lang w:val="uk-UA"/>
        </w:rPr>
        <w:t xml:space="preserve"> керівництво</w:t>
      </w:r>
      <w:r w:rsidRPr="00E81665">
        <w:rPr>
          <w:sz w:val="26"/>
          <w:szCs w:val="26"/>
        </w:rPr>
        <w:t> </w:t>
      </w:r>
      <w:r w:rsidRPr="00E81665">
        <w:rPr>
          <w:sz w:val="26"/>
          <w:szCs w:val="26"/>
          <w:lang w:val="uk-UA"/>
        </w:rPr>
        <w:t xml:space="preserve"> і</w:t>
      </w:r>
      <w:r w:rsidRPr="00E81665">
        <w:rPr>
          <w:sz w:val="26"/>
          <w:szCs w:val="26"/>
        </w:rPr>
        <w:t> </w:t>
      </w:r>
      <w:r w:rsidRPr="00E81665">
        <w:rPr>
          <w:sz w:val="26"/>
          <w:szCs w:val="26"/>
          <w:lang w:val="uk-UA"/>
        </w:rPr>
        <w:t xml:space="preserve"> контроль</w:t>
      </w:r>
      <w:r w:rsidRPr="00E81665">
        <w:rPr>
          <w:sz w:val="26"/>
          <w:szCs w:val="26"/>
        </w:rPr>
        <w:t> </w:t>
      </w:r>
      <w:r w:rsidRPr="00E81665">
        <w:rPr>
          <w:sz w:val="26"/>
          <w:szCs w:val="26"/>
          <w:lang w:val="uk-UA"/>
        </w:rPr>
        <w:t xml:space="preserve"> за логопедичною роботою вчителів-логопедів здійснює директор ЗДО .</w:t>
      </w:r>
    </w:p>
    <w:p w:rsidR="001A69D8" w:rsidRDefault="001A69D8" w:rsidP="004E4BA2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  <w:t>4.2. У разі наявності в місті кількох логопедичних пунктів для дітей з порушеннями мовлення створюється методичне об’єднання вчителів-логопедів. Керівництво методичним об’єднанням учителів-логопедів здійснюється  учителем-логопедом з вищою кваліфікаційною категорією.</w:t>
      </w:r>
    </w:p>
    <w:p w:rsidR="001A69D8" w:rsidRPr="007033E0" w:rsidRDefault="001A69D8" w:rsidP="004E4BA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4.3. ІРЦ Червоноградської міської ради Львівської області</w:t>
      </w:r>
      <w:r w:rsidRPr="00A37C55">
        <w:rPr>
          <w:color w:val="000000"/>
          <w:sz w:val="19"/>
          <w:szCs w:val="19"/>
          <w:shd w:val="clear" w:color="auto" w:fill="FFFFFF"/>
          <w:lang w:val="uk-UA"/>
        </w:rPr>
        <w:t xml:space="preserve"> </w:t>
      </w:r>
      <w:r w:rsidRPr="00A37C55">
        <w:rPr>
          <w:color w:val="000000"/>
          <w:sz w:val="26"/>
          <w:szCs w:val="26"/>
          <w:shd w:val="clear" w:color="auto" w:fill="FFFFFF"/>
          <w:lang w:val="uk-UA"/>
        </w:rPr>
        <w:t>здійсню</w:t>
      </w:r>
      <w:r>
        <w:rPr>
          <w:color w:val="000000"/>
          <w:sz w:val="26"/>
          <w:szCs w:val="26"/>
          <w:shd w:val="clear" w:color="auto" w:fill="FFFFFF"/>
          <w:lang w:val="uk-UA"/>
        </w:rPr>
        <w:t>є</w:t>
      </w:r>
      <w:r w:rsidRPr="00A37C55">
        <w:rPr>
          <w:color w:val="000000"/>
          <w:sz w:val="26"/>
          <w:szCs w:val="26"/>
          <w:shd w:val="clear" w:color="auto" w:fill="FFFFFF"/>
          <w:lang w:val="uk-UA"/>
        </w:rPr>
        <w:t xml:space="preserve"> науково-методичне та аналітичне забезпечення діяльності</w:t>
      </w:r>
      <w:r w:rsidRPr="00A37C55">
        <w:rPr>
          <w:color w:val="000000"/>
          <w:sz w:val="26"/>
          <w:szCs w:val="26"/>
          <w:shd w:val="clear" w:color="auto" w:fill="FFFFFF"/>
        </w:rPr>
        <w:t> </w:t>
      </w:r>
      <w:r>
        <w:rPr>
          <w:color w:val="000000"/>
          <w:sz w:val="26"/>
          <w:szCs w:val="26"/>
          <w:shd w:val="clear" w:color="auto" w:fill="FFFFFF"/>
          <w:lang w:val="uk-UA"/>
        </w:rPr>
        <w:t xml:space="preserve">логопедичного пункту закладу дошкільної освіти. Проводить </w:t>
      </w:r>
      <w:r w:rsidRPr="007033E0">
        <w:rPr>
          <w:color w:val="000000"/>
          <w:sz w:val="26"/>
          <w:szCs w:val="26"/>
          <w:shd w:val="clear" w:color="auto" w:fill="FFFFFF"/>
          <w:lang w:val="uk-UA"/>
        </w:rPr>
        <w:t xml:space="preserve"> інформаційно-просвітницьк</w:t>
      </w:r>
      <w:r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7033E0">
        <w:rPr>
          <w:color w:val="000000"/>
          <w:sz w:val="26"/>
          <w:szCs w:val="26"/>
          <w:shd w:val="clear" w:color="auto" w:fill="FFFFFF"/>
          <w:lang w:val="uk-UA"/>
        </w:rPr>
        <w:t xml:space="preserve"> діяльн</w:t>
      </w:r>
      <w:r>
        <w:rPr>
          <w:color w:val="000000"/>
          <w:sz w:val="26"/>
          <w:szCs w:val="26"/>
          <w:shd w:val="clear" w:color="auto" w:fill="FFFFFF"/>
          <w:lang w:val="uk-UA"/>
        </w:rPr>
        <w:t>і</w:t>
      </w:r>
      <w:r w:rsidRPr="007033E0">
        <w:rPr>
          <w:color w:val="000000"/>
          <w:sz w:val="26"/>
          <w:szCs w:val="26"/>
          <w:shd w:val="clear" w:color="auto" w:fill="FFFFFF"/>
          <w:lang w:val="uk-UA"/>
        </w:rPr>
        <w:t>ст</w:t>
      </w:r>
      <w:r>
        <w:rPr>
          <w:color w:val="000000"/>
          <w:sz w:val="26"/>
          <w:szCs w:val="26"/>
          <w:shd w:val="clear" w:color="auto" w:fill="FFFFFF"/>
          <w:lang w:val="uk-UA"/>
        </w:rPr>
        <w:t>ь</w:t>
      </w:r>
      <w:r w:rsidRPr="007033E0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uk-UA"/>
        </w:rPr>
        <w:t xml:space="preserve">у ЗДО </w:t>
      </w:r>
      <w:r w:rsidRPr="007033E0">
        <w:rPr>
          <w:color w:val="000000"/>
          <w:sz w:val="26"/>
          <w:szCs w:val="26"/>
          <w:shd w:val="clear" w:color="auto" w:fill="FFFFFF"/>
          <w:lang w:val="uk-UA"/>
        </w:rPr>
        <w:t>шляхом проведення конференцій, семінарів, засідань за круглим столом, тренінгів, майстер-класів з питань організації надання психолого-педагогічної допомоги дітям з особливими освітніми потребами</w:t>
      </w:r>
      <w:r>
        <w:rPr>
          <w:color w:val="000000"/>
          <w:sz w:val="26"/>
          <w:szCs w:val="26"/>
          <w:shd w:val="clear" w:color="auto" w:fill="FFFFFF"/>
          <w:lang w:val="uk-UA"/>
        </w:rPr>
        <w:t>.</w:t>
      </w:r>
    </w:p>
    <w:p w:rsidR="001A69D8" w:rsidRPr="00E81665" w:rsidRDefault="001A69D8" w:rsidP="004E4BA2">
      <w:pPr>
        <w:jc w:val="both"/>
        <w:rPr>
          <w:sz w:val="26"/>
          <w:szCs w:val="26"/>
          <w:lang w:val="uk-UA"/>
        </w:rPr>
      </w:pPr>
    </w:p>
    <w:p w:rsidR="001A69D8" w:rsidRPr="00E81665" w:rsidRDefault="001A69D8" w:rsidP="004E4BA2">
      <w:pPr>
        <w:jc w:val="center"/>
        <w:rPr>
          <w:sz w:val="26"/>
          <w:szCs w:val="26"/>
          <w:lang w:val="uk-UA"/>
        </w:rPr>
      </w:pPr>
      <w:r w:rsidRPr="00E81665">
        <w:rPr>
          <w:sz w:val="26"/>
          <w:szCs w:val="26"/>
        </w:rPr>
        <w:t>V. Приміщення, обладнання і фінансування логопедичного пункту.</w:t>
      </w:r>
    </w:p>
    <w:p w:rsidR="001A69D8" w:rsidRPr="00E81665" w:rsidRDefault="001A69D8" w:rsidP="004E4BA2">
      <w:pPr>
        <w:jc w:val="both"/>
        <w:rPr>
          <w:sz w:val="26"/>
          <w:szCs w:val="26"/>
          <w:lang w:val="uk-UA"/>
        </w:rPr>
      </w:pPr>
    </w:p>
    <w:p w:rsidR="001A69D8" w:rsidRPr="00E81665" w:rsidRDefault="001A69D8" w:rsidP="004E4BA2">
      <w:pPr>
        <w:jc w:val="both"/>
        <w:rPr>
          <w:sz w:val="26"/>
          <w:szCs w:val="26"/>
        </w:rPr>
      </w:pPr>
      <w:r w:rsidRPr="00E81665">
        <w:rPr>
          <w:sz w:val="26"/>
          <w:szCs w:val="26"/>
          <w:lang w:val="uk-UA"/>
        </w:rPr>
        <w:tab/>
      </w:r>
      <w:r w:rsidRPr="00E81665">
        <w:rPr>
          <w:sz w:val="26"/>
          <w:szCs w:val="26"/>
        </w:rPr>
        <w:t xml:space="preserve">5.1.  Логопедичний  пункт розміщується  у приміщенні </w:t>
      </w:r>
      <w:r w:rsidRPr="00E81665">
        <w:rPr>
          <w:sz w:val="26"/>
          <w:szCs w:val="26"/>
          <w:lang w:val="uk-UA"/>
        </w:rPr>
        <w:t>ЗДО</w:t>
      </w:r>
      <w:r w:rsidRPr="00E81665">
        <w:rPr>
          <w:sz w:val="26"/>
          <w:szCs w:val="26"/>
        </w:rPr>
        <w:t xml:space="preserve">  площею  не менше </w:t>
      </w:r>
      <w:smartTag w:uri="urn:schemas-microsoft-com:office:smarttags" w:element="metricconverter">
        <w:smartTagPr>
          <w:attr w:name="ProductID" w:val="20 м"/>
        </w:smartTagPr>
        <w:r w:rsidRPr="00E81665">
          <w:rPr>
            <w:sz w:val="26"/>
            <w:szCs w:val="26"/>
          </w:rPr>
          <w:t>20</w:t>
        </w:r>
        <w:r w:rsidRPr="00E81665">
          <w:rPr>
            <w:sz w:val="26"/>
            <w:szCs w:val="26"/>
            <w:lang w:val="uk-UA"/>
          </w:rPr>
          <w:t xml:space="preserve"> </w:t>
        </w:r>
        <w:r w:rsidRPr="00E81665">
          <w:rPr>
            <w:sz w:val="26"/>
            <w:szCs w:val="26"/>
          </w:rPr>
          <w:t>м</w:t>
        </w:r>
      </w:smartTag>
      <w:r w:rsidRPr="00E81665">
        <w:rPr>
          <w:sz w:val="26"/>
          <w:szCs w:val="26"/>
        </w:rPr>
        <w:t>.кв., який відповідає санітарно-гігієнічним вимогам.</w:t>
      </w:r>
    </w:p>
    <w:p w:rsidR="001A69D8" w:rsidRPr="00E81665" w:rsidRDefault="001A69D8" w:rsidP="004E4BA2">
      <w:pPr>
        <w:jc w:val="both"/>
        <w:rPr>
          <w:sz w:val="26"/>
          <w:szCs w:val="26"/>
        </w:rPr>
      </w:pPr>
      <w:r w:rsidRPr="00E81665">
        <w:rPr>
          <w:sz w:val="26"/>
          <w:szCs w:val="26"/>
          <w:lang w:val="uk-UA"/>
        </w:rPr>
        <w:tab/>
      </w:r>
      <w:r w:rsidRPr="00E81665">
        <w:rPr>
          <w:sz w:val="26"/>
          <w:szCs w:val="26"/>
        </w:rPr>
        <w:t>5.2. Логопедичний  пункт  забезпечується  спеціальним  обладнанням</w:t>
      </w:r>
      <w:r>
        <w:rPr>
          <w:sz w:val="26"/>
          <w:szCs w:val="26"/>
          <w:lang w:val="uk-UA"/>
        </w:rPr>
        <w:t xml:space="preserve"> необхідним для корекційно-відновлювальної роботи для дітей з порушеннями мовлення (додаток 2)</w:t>
      </w:r>
      <w:r w:rsidRPr="00E81665">
        <w:rPr>
          <w:sz w:val="26"/>
          <w:szCs w:val="26"/>
        </w:rPr>
        <w:t>.</w:t>
      </w:r>
    </w:p>
    <w:p w:rsidR="001A69D8" w:rsidRPr="00E81665" w:rsidRDefault="001A69D8" w:rsidP="004E4BA2">
      <w:pPr>
        <w:jc w:val="both"/>
        <w:rPr>
          <w:sz w:val="26"/>
          <w:szCs w:val="26"/>
          <w:lang w:val="uk-UA"/>
        </w:rPr>
      </w:pPr>
      <w:r w:rsidRPr="00E81665">
        <w:rPr>
          <w:sz w:val="26"/>
          <w:szCs w:val="26"/>
          <w:lang w:val="uk-UA"/>
        </w:rPr>
        <w:tab/>
        <w:t>5.3. Логопедичний</w:t>
      </w:r>
      <w:r>
        <w:rPr>
          <w:sz w:val="26"/>
          <w:szCs w:val="26"/>
        </w:rPr>
        <w:t> </w:t>
      </w:r>
      <w:r w:rsidRPr="00E81665">
        <w:rPr>
          <w:sz w:val="26"/>
          <w:szCs w:val="26"/>
          <w:lang w:val="uk-UA"/>
        </w:rPr>
        <w:t>пункт фінансується з</w:t>
      </w:r>
      <w:r>
        <w:rPr>
          <w:sz w:val="26"/>
          <w:szCs w:val="26"/>
          <w:lang w:val="uk-UA"/>
        </w:rPr>
        <w:t>а рахунок</w:t>
      </w:r>
      <w:r w:rsidRPr="00E81665">
        <w:rPr>
          <w:sz w:val="26"/>
          <w:szCs w:val="26"/>
          <w:lang w:val="uk-UA"/>
        </w:rPr>
        <w:t xml:space="preserve"> ЗДО. </w:t>
      </w:r>
    </w:p>
    <w:p w:rsidR="001A69D8" w:rsidRPr="00E81665" w:rsidRDefault="001A69D8" w:rsidP="004E4BA2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Default="001A69D8">
      <w:pPr>
        <w:rPr>
          <w:lang w:val="uk-UA"/>
        </w:rPr>
      </w:pPr>
    </w:p>
    <w:p w:rsidR="001A69D8" w:rsidRPr="0008413A" w:rsidRDefault="001A69D8" w:rsidP="0008413A">
      <w:pPr>
        <w:jc w:val="center"/>
        <w:rPr>
          <w:sz w:val="26"/>
          <w:szCs w:val="26"/>
          <w:lang w:val="uk-UA"/>
        </w:rPr>
      </w:pPr>
      <w:r w:rsidRPr="0008413A">
        <w:rPr>
          <w:sz w:val="26"/>
          <w:szCs w:val="26"/>
          <w:lang w:val="uk-UA"/>
        </w:rPr>
        <w:t>3</w:t>
      </w:r>
    </w:p>
    <w:tbl>
      <w:tblPr>
        <w:tblW w:w="10137" w:type="dxa"/>
        <w:tblLayout w:type="fixed"/>
        <w:tblLook w:val="0000"/>
      </w:tblPr>
      <w:tblGrid>
        <w:gridCol w:w="3379"/>
        <w:gridCol w:w="2669"/>
        <w:gridCol w:w="4089"/>
      </w:tblGrid>
      <w:tr w:rsidR="001A69D8" w:rsidRPr="00062F2C" w:rsidTr="008D3DCB">
        <w:tc>
          <w:tcPr>
            <w:tcW w:w="3379" w:type="dxa"/>
          </w:tcPr>
          <w:p w:rsidR="001A69D8" w:rsidRPr="00062F2C" w:rsidRDefault="001A69D8" w:rsidP="008D3DCB">
            <w:pPr>
              <w:jc w:val="both"/>
              <w:rPr>
                <w:sz w:val="26"/>
                <w:szCs w:val="26"/>
              </w:rPr>
            </w:pPr>
            <w:r w:rsidRPr="00062F2C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2669" w:type="dxa"/>
          </w:tcPr>
          <w:p w:rsidR="001A69D8" w:rsidRPr="00062F2C" w:rsidRDefault="001A69D8" w:rsidP="008D3D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9" w:type="dxa"/>
          </w:tcPr>
          <w:p w:rsidR="001A69D8" w:rsidRPr="0053137E" w:rsidRDefault="001A69D8" w:rsidP="008D3DCB">
            <w:pPr>
              <w:jc w:val="both"/>
              <w:rPr>
                <w:sz w:val="26"/>
                <w:szCs w:val="26"/>
                <w:lang w:val="uk-UA"/>
              </w:rPr>
            </w:pPr>
            <w:r w:rsidRPr="00062F2C">
              <w:rPr>
                <w:sz w:val="26"/>
                <w:szCs w:val="26"/>
              </w:rPr>
              <w:t xml:space="preserve">Додаток </w:t>
            </w:r>
            <w:r>
              <w:rPr>
                <w:sz w:val="26"/>
                <w:szCs w:val="26"/>
                <w:lang w:val="uk-UA"/>
              </w:rPr>
              <w:t>1</w:t>
            </w:r>
          </w:p>
          <w:p w:rsidR="001A69D8" w:rsidRDefault="001A69D8" w:rsidP="008D3DCB">
            <w:pPr>
              <w:jc w:val="both"/>
              <w:rPr>
                <w:sz w:val="26"/>
                <w:szCs w:val="26"/>
                <w:lang w:val="uk-UA"/>
              </w:rPr>
            </w:pPr>
            <w:r w:rsidRPr="00062F2C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  <w:lang w:val="uk-UA"/>
              </w:rPr>
              <w:t xml:space="preserve">Положення   про логопедичний </w:t>
            </w:r>
          </w:p>
          <w:p w:rsidR="001A69D8" w:rsidRPr="00100C5E" w:rsidRDefault="001A69D8" w:rsidP="008D3DCB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пункт закладу дошкільної освіти      </w:t>
            </w:r>
          </w:p>
        </w:tc>
      </w:tr>
    </w:tbl>
    <w:p w:rsidR="001A69D8" w:rsidRDefault="001A69D8">
      <w:pPr>
        <w:rPr>
          <w:lang w:val="uk-UA"/>
        </w:rPr>
      </w:pPr>
    </w:p>
    <w:p w:rsidR="001A69D8" w:rsidRDefault="001A69D8" w:rsidP="003D1328">
      <w:pPr>
        <w:jc w:val="both"/>
        <w:rPr>
          <w:b/>
          <w:sz w:val="28"/>
          <w:szCs w:val="28"/>
          <w:lang w:val="uk-UA"/>
        </w:rPr>
      </w:pPr>
    </w:p>
    <w:p w:rsidR="001A69D8" w:rsidRDefault="001A69D8" w:rsidP="00661EE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Документація вчителя - логопеда</w:t>
      </w:r>
    </w:p>
    <w:p w:rsidR="001A69D8" w:rsidRDefault="001A69D8" w:rsidP="003D1328">
      <w:pPr>
        <w:jc w:val="both"/>
        <w:rPr>
          <w:b/>
          <w:sz w:val="22"/>
          <w:szCs w:val="22"/>
          <w:lang w:val="uk-UA"/>
        </w:rPr>
      </w:pP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>
        <w:rPr>
          <w:b/>
          <w:sz w:val="22"/>
          <w:szCs w:val="22"/>
          <w:lang w:val="uk-UA"/>
        </w:rPr>
        <w:tab/>
      </w:r>
      <w:r w:rsidRPr="003D1328">
        <w:rPr>
          <w:b/>
          <w:sz w:val="26"/>
          <w:szCs w:val="26"/>
          <w:lang w:val="uk-UA"/>
        </w:rPr>
        <w:t>2.6.1.</w:t>
      </w:r>
      <w:r w:rsidRPr="003D1328">
        <w:rPr>
          <w:sz w:val="26"/>
          <w:szCs w:val="26"/>
          <w:lang w:val="uk-UA"/>
        </w:rPr>
        <w:t xml:space="preserve"> </w:t>
      </w:r>
      <w:r w:rsidRPr="003D1328">
        <w:rPr>
          <w:b/>
          <w:sz w:val="26"/>
          <w:szCs w:val="26"/>
          <w:lang w:val="uk-UA"/>
        </w:rPr>
        <w:t>Перспективний план корекційно-відновлювальної роботи</w:t>
      </w:r>
      <w:r w:rsidRPr="003D1328">
        <w:rPr>
          <w:sz w:val="26"/>
          <w:szCs w:val="26"/>
          <w:lang w:val="uk-UA"/>
        </w:rPr>
        <w:t>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 xml:space="preserve"> План складається з двох частин.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661EE6">
        <w:rPr>
          <w:b/>
          <w:sz w:val="26"/>
          <w:szCs w:val="26"/>
          <w:lang w:val="uk-UA"/>
        </w:rPr>
        <w:tab/>
      </w:r>
      <w:r w:rsidRPr="003D1328">
        <w:rPr>
          <w:b/>
          <w:sz w:val="26"/>
          <w:szCs w:val="26"/>
          <w:u w:val="single"/>
          <w:lang w:val="uk-UA"/>
        </w:rPr>
        <w:t>Розділ І.</w:t>
      </w:r>
      <w:r w:rsidRPr="003D1328">
        <w:rPr>
          <w:sz w:val="26"/>
          <w:szCs w:val="26"/>
          <w:u w:val="single"/>
          <w:lang w:val="uk-UA"/>
        </w:rPr>
        <w:t xml:space="preserve"> Організаційна робота</w:t>
      </w:r>
      <w:r w:rsidRPr="003D1328">
        <w:rPr>
          <w:sz w:val="26"/>
          <w:szCs w:val="26"/>
          <w:lang w:val="uk-UA"/>
        </w:rPr>
        <w:t xml:space="preserve">.      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Необхідно передбачити: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1. Обстеження дітей.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2.  Оформлення документації.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3. Консультації для вихователів, музичних керівників, інших членів корекційної взаємодії, батьків.</w:t>
      </w:r>
    </w:p>
    <w:p w:rsidR="001A69D8" w:rsidRPr="003D1328" w:rsidRDefault="001A69D8" w:rsidP="003D1328">
      <w:pPr>
        <w:jc w:val="both"/>
        <w:rPr>
          <w:sz w:val="26"/>
          <w:szCs w:val="26"/>
        </w:rPr>
      </w:pPr>
      <w:r w:rsidRPr="003D1328">
        <w:rPr>
          <w:sz w:val="26"/>
          <w:szCs w:val="26"/>
          <w:lang w:val="uk-UA"/>
        </w:rPr>
        <w:tab/>
        <w:t>4. Відкриті заняття для колег, вихователів, батьків.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5. Участь у роботі педрад, семінарів, методичних об</w:t>
      </w:r>
      <w:r w:rsidRPr="003D1328">
        <w:rPr>
          <w:sz w:val="26"/>
          <w:szCs w:val="26"/>
        </w:rPr>
        <w:t>’</w:t>
      </w:r>
      <w:r w:rsidRPr="003D1328">
        <w:rPr>
          <w:sz w:val="26"/>
          <w:szCs w:val="26"/>
          <w:lang w:val="uk-UA"/>
        </w:rPr>
        <w:t>єднань.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6. Підвищення фахового рівня.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7. Методичне забезпечення кабінету вчителя-логопеда.</w:t>
      </w:r>
    </w:p>
    <w:p w:rsidR="001A69D8" w:rsidRPr="003D1328" w:rsidRDefault="001A69D8" w:rsidP="003D1328">
      <w:pPr>
        <w:jc w:val="both"/>
        <w:rPr>
          <w:sz w:val="26"/>
          <w:szCs w:val="26"/>
          <w:u w:val="single"/>
          <w:lang w:val="uk-UA"/>
        </w:rPr>
      </w:pPr>
      <w:r w:rsidRPr="00661EE6">
        <w:rPr>
          <w:sz w:val="26"/>
          <w:szCs w:val="26"/>
          <w:lang w:val="uk-UA"/>
        </w:rPr>
        <w:tab/>
      </w:r>
      <w:r w:rsidRPr="003D1328">
        <w:rPr>
          <w:b/>
          <w:sz w:val="26"/>
          <w:szCs w:val="26"/>
          <w:u w:val="single"/>
          <w:lang w:val="uk-UA"/>
        </w:rPr>
        <w:t>Розділ ІІ</w:t>
      </w:r>
      <w:r w:rsidRPr="003D1328">
        <w:rPr>
          <w:sz w:val="26"/>
          <w:szCs w:val="26"/>
          <w:u w:val="single"/>
          <w:lang w:val="uk-UA"/>
        </w:rPr>
        <w:t>. Корекційно-відновлювальна робота.</w:t>
      </w:r>
    </w:p>
    <w:p w:rsidR="001A69D8" w:rsidRPr="003D1328" w:rsidRDefault="001A69D8" w:rsidP="003D1328">
      <w:pPr>
        <w:ind w:firstLine="142"/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 xml:space="preserve">Необхідно передбачити висвітлення пріорітетних напрямків у роботі за періодами (ІІІ періоди). </w:t>
      </w:r>
    </w:p>
    <w:p w:rsidR="001A69D8" w:rsidRPr="003D1328" w:rsidRDefault="001A69D8" w:rsidP="003D1328">
      <w:pPr>
        <w:ind w:firstLine="142"/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Складається на основі програми, за якою працює дефектолог.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</w:p>
    <w:p w:rsidR="001A69D8" w:rsidRPr="003D1328" w:rsidRDefault="001A69D8" w:rsidP="003D1328">
      <w:pPr>
        <w:jc w:val="both"/>
        <w:rPr>
          <w:b/>
          <w:sz w:val="26"/>
          <w:szCs w:val="26"/>
          <w:lang w:val="uk-UA"/>
        </w:rPr>
      </w:pPr>
      <w:r w:rsidRPr="003D1328">
        <w:rPr>
          <w:b/>
          <w:sz w:val="26"/>
          <w:szCs w:val="26"/>
          <w:lang w:val="uk-UA"/>
        </w:rPr>
        <w:tab/>
        <w:t>2.6.2. Книга обліку дітей із зазначен</w:t>
      </w:r>
      <w:r>
        <w:rPr>
          <w:b/>
          <w:sz w:val="26"/>
          <w:szCs w:val="26"/>
          <w:lang w:val="uk-UA"/>
        </w:rPr>
        <w:t>ням</w:t>
      </w:r>
      <w:r w:rsidRPr="003D1328">
        <w:rPr>
          <w:b/>
          <w:sz w:val="26"/>
          <w:szCs w:val="26"/>
          <w:lang w:val="uk-UA"/>
        </w:rPr>
        <w:t xml:space="preserve"> діагнозу.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>Вказуються відомості про дитину.</w:t>
      </w:r>
    </w:p>
    <w:tbl>
      <w:tblPr>
        <w:tblW w:w="0" w:type="auto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276"/>
        <w:gridCol w:w="1613"/>
        <w:gridCol w:w="1931"/>
        <w:gridCol w:w="1559"/>
        <w:gridCol w:w="1418"/>
        <w:gridCol w:w="2126"/>
      </w:tblGrid>
      <w:tr w:rsidR="001A69D8" w:rsidRPr="003D1328" w:rsidTr="0053137E">
        <w:tc>
          <w:tcPr>
            <w:tcW w:w="675" w:type="dxa"/>
          </w:tcPr>
          <w:p w:rsidR="001A69D8" w:rsidRPr="0053137E" w:rsidRDefault="001A69D8" w:rsidP="003D132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</w:t>
            </w:r>
            <w:r w:rsidRPr="0053137E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276" w:type="dxa"/>
          </w:tcPr>
          <w:p w:rsidR="001A69D8" w:rsidRPr="0053137E" w:rsidRDefault="001A69D8" w:rsidP="003D1328">
            <w:pPr>
              <w:jc w:val="both"/>
              <w:rPr>
                <w:sz w:val="24"/>
                <w:szCs w:val="24"/>
                <w:lang w:val="uk-UA"/>
              </w:rPr>
            </w:pPr>
            <w:r w:rsidRPr="0053137E">
              <w:rPr>
                <w:sz w:val="24"/>
                <w:szCs w:val="24"/>
                <w:lang w:val="uk-UA"/>
              </w:rPr>
              <w:t>Прізвище</w:t>
            </w:r>
          </w:p>
          <w:p w:rsidR="001A69D8" w:rsidRPr="0053137E" w:rsidRDefault="001A69D8" w:rsidP="003D1328">
            <w:pPr>
              <w:jc w:val="both"/>
              <w:rPr>
                <w:sz w:val="24"/>
                <w:szCs w:val="24"/>
                <w:lang w:val="uk-UA"/>
              </w:rPr>
            </w:pPr>
            <w:r w:rsidRPr="0053137E">
              <w:rPr>
                <w:sz w:val="24"/>
                <w:szCs w:val="24"/>
                <w:lang w:val="uk-UA"/>
              </w:rPr>
              <w:t xml:space="preserve"> ім</w:t>
            </w:r>
            <w:r w:rsidRPr="0053137E">
              <w:rPr>
                <w:sz w:val="24"/>
                <w:szCs w:val="24"/>
                <w:lang w:val="en-US"/>
              </w:rPr>
              <w:t>’</w:t>
            </w:r>
            <w:r w:rsidRPr="0053137E"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1613" w:type="dxa"/>
          </w:tcPr>
          <w:p w:rsidR="001A69D8" w:rsidRPr="0053137E" w:rsidRDefault="001A69D8" w:rsidP="003D1328">
            <w:pPr>
              <w:jc w:val="both"/>
              <w:rPr>
                <w:sz w:val="24"/>
                <w:szCs w:val="24"/>
                <w:lang w:val="uk-UA"/>
              </w:rPr>
            </w:pPr>
            <w:r w:rsidRPr="0053137E">
              <w:rPr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1931" w:type="dxa"/>
          </w:tcPr>
          <w:p w:rsidR="001A69D8" w:rsidRPr="0053137E" w:rsidRDefault="001A69D8" w:rsidP="003D1328">
            <w:pPr>
              <w:jc w:val="both"/>
              <w:rPr>
                <w:sz w:val="24"/>
                <w:szCs w:val="24"/>
                <w:lang w:val="uk-UA"/>
              </w:rPr>
            </w:pPr>
            <w:r w:rsidRPr="0053137E">
              <w:rPr>
                <w:sz w:val="24"/>
                <w:szCs w:val="24"/>
                <w:lang w:val="uk-UA"/>
              </w:rPr>
              <w:t>Дата  зарахування  на логопункт</w:t>
            </w:r>
          </w:p>
        </w:tc>
        <w:tc>
          <w:tcPr>
            <w:tcW w:w="1559" w:type="dxa"/>
          </w:tcPr>
          <w:p w:rsidR="001A69D8" w:rsidRPr="0053137E" w:rsidRDefault="001A69D8" w:rsidP="003D1328">
            <w:pPr>
              <w:jc w:val="both"/>
              <w:rPr>
                <w:sz w:val="24"/>
                <w:szCs w:val="24"/>
                <w:lang w:val="uk-UA"/>
              </w:rPr>
            </w:pPr>
            <w:r w:rsidRPr="0053137E">
              <w:rPr>
                <w:sz w:val="24"/>
                <w:szCs w:val="24"/>
                <w:lang w:val="uk-UA"/>
              </w:rPr>
              <w:t>Результати комплексної оцінки</w:t>
            </w:r>
          </w:p>
        </w:tc>
        <w:tc>
          <w:tcPr>
            <w:tcW w:w="1418" w:type="dxa"/>
          </w:tcPr>
          <w:p w:rsidR="001A69D8" w:rsidRPr="0053137E" w:rsidRDefault="001A69D8" w:rsidP="003D1328">
            <w:pPr>
              <w:jc w:val="both"/>
              <w:rPr>
                <w:sz w:val="24"/>
                <w:szCs w:val="24"/>
                <w:lang w:val="uk-UA"/>
              </w:rPr>
            </w:pPr>
            <w:r w:rsidRPr="0053137E">
              <w:rPr>
                <w:sz w:val="24"/>
                <w:szCs w:val="24"/>
                <w:lang w:val="uk-UA"/>
              </w:rPr>
              <w:t>Звідки поступив</w:t>
            </w:r>
          </w:p>
        </w:tc>
        <w:tc>
          <w:tcPr>
            <w:tcW w:w="2126" w:type="dxa"/>
          </w:tcPr>
          <w:p w:rsidR="001A69D8" w:rsidRPr="0053137E" w:rsidRDefault="001A69D8" w:rsidP="003D1328">
            <w:pPr>
              <w:jc w:val="both"/>
              <w:rPr>
                <w:sz w:val="24"/>
                <w:szCs w:val="24"/>
                <w:lang w:val="uk-UA"/>
              </w:rPr>
            </w:pPr>
            <w:r w:rsidRPr="0053137E">
              <w:rPr>
                <w:sz w:val="24"/>
                <w:szCs w:val="24"/>
                <w:lang w:val="uk-UA"/>
              </w:rPr>
              <w:t>Результати корекційної роботи</w:t>
            </w:r>
          </w:p>
          <w:p w:rsidR="001A69D8" w:rsidRPr="0053137E" w:rsidRDefault="001A69D8" w:rsidP="003D1328">
            <w:pPr>
              <w:jc w:val="both"/>
              <w:rPr>
                <w:sz w:val="24"/>
                <w:szCs w:val="24"/>
                <w:lang w:val="uk-UA"/>
              </w:rPr>
            </w:pPr>
            <w:r w:rsidRPr="0053137E">
              <w:rPr>
                <w:sz w:val="24"/>
                <w:szCs w:val="24"/>
                <w:lang w:val="uk-UA"/>
              </w:rPr>
              <w:t>на час вибуття</w:t>
            </w:r>
          </w:p>
        </w:tc>
      </w:tr>
      <w:tr w:rsidR="001A69D8" w:rsidRPr="003D1328" w:rsidTr="0053137E">
        <w:tc>
          <w:tcPr>
            <w:tcW w:w="675" w:type="dxa"/>
          </w:tcPr>
          <w:p w:rsidR="001A69D8" w:rsidRPr="003D1328" w:rsidRDefault="001A69D8" w:rsidP="003D1328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:rsidR="001A69D8" w:rsidRPr="003D1328" w:rsidRDefault="001A69D8" w:rsidP="003D1328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613" w:type="dxa"/>
          </w:tcPr>
          <w:p w:rsidR="001A69D8" w:rsidRPr="003D1328" w:rsidRDefault="001A69D8" w:rsidP="003D1328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31" w:type="dxa"/>
          </w:tcPr>
          <w:p w:rsidR="001A69D8" w:rsidRPr="003D1328" w:rsidRDefault="001A69D8" w:rsidP="003D1328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1A69D8" w:rsidRPr="003D1328" w:rsidRDefault="001A69D8" w:rsidP="003D1328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:rsidR="001A69D8" w:rsidRPr="003D1328" w:rsidRDefault="001A69D8" w:rsidP="003D1328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1A69D8" w:rsidRPr="003D1328" w:rsidRDefault="001A69D8" w:rsidP="003D1328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</w:p>
    <w:p w:rsidR="001A69D8" w:rsidRPr="003D1328" w:rsidRDefault="001A69D8" w:rsidP="003D1328">
      <w:pPr>
        <w:jc w:val="both"/>
        <w:rPr>
          <w:b/>
          <w:sz w:val="26"/>
          <w:szCs w:val="26"/>
          <w:lang w:val="uk-UA"/>
        </w:rPr>
      </w:pPr>
      <w:r w:rsidRPr="003D1328">
        <w:rPr>
          <w:b/>
          <w:sz w:val="26"/>
          <w:szCs w:val="26"/>
          <w:lang w:val="uk-UA"/>
        </w:rPr>
        <w:tab/>
        <w:t>2.6.3. Картка мовленнєвого розвитку дитини.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Логопедичне обстеження та заповнення Картки проводиться з 1 по 15 вересня.</w:t>
      </w:r>
    </w:p>
    <w:p w:rsidR="001A69D8" w:rsidRPr="003D1328" w:rsidRDefault="001A69D8" w:rsidP="003D1328">
      <w:pPr>
        <w:jc w:val="both"/>
        <w:rPr>
          <w:b/>
          <w:sz w:val="26"/>
          <w:szCs w:val="26"/>
          <w:lang w:val="uk-UA"/>
        </w:rPr>
      </w:pPr>
      <w:r w:rsidRPr="003D1328">
        <w:rPr>
          <w:b/>
          <w:sz w:val="26"/>
          <w:szCs w:val="26"/>
          <w:lang w:val="uk-UA"/>
        </w:rPr>
        <w:tab/>
        <w:t>2.6.</w:t>
      </w:r>
      <w:r>
        <w:rPr>
          <w:b/>
          <w:sz w:val="26"/>
          <w:szCs w:val="26"/>
          <w:lang w:val="uk-UA"/>
        </w:rPr>
        <w:t>4</w:t>
      </w:r>
      <w:r w:rsidRPr="003D1328">
        <w:rPr>
          <w:b/>
          <w:sz w:val="26"/>
          <w:szCs w:val="26"/>
          <w:lang w:val="uk-UA"/>
        </w:rPr>
        <w:t>. План індивідуальної роботи, занять у підгрупах.</w:t>
      </w:r>
    </w:p>
    <w:p w:rsidR="001A69D8" w:rsidRPr="003D1328" w:rsidRDefault="001A69D8" w:rsidP="003D1328">
      <w:pPr>
        <w:jc w:val="both"/>
        <w:rPr>
          <w:sz w:val="26"/>
          <w:szCs w:val="26"/>
          <w:u w:val="single"/>
          <w:lang w:val="uk-UA"/>
        </w:rPr>
      </w:pPr>
      <w:r w:rsidRPr="003D1328">
        <w:rPr>
          <w:sz w:val="26"/>
          <w:szCs w:val="26"/>
          <w:lang w:val="uk-UA"/>
        </w:rPr>
        <w:tab/>
      </w:r>
      <w:r w:rsidRPr="003D1328">
        <w:rPr>
          <w:sz w:val="26"/>
          <w:szCs w:val="26"/>
          <w:u w:val="single"/>
          <w:lang w:val="uk-UA"/>
        </w:rPr>
        <w:t>Плани занять у підгрупах (фронтальні).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Вказується тема, мета, обладнання, план заняття.</w:t>
      </w:r>
    </w:p>
    <w:p w:rsidR="001A69D8" w:rsidRPr="003D1328" w:rsidRDefault="001A69D8" w:rsidP="003D1328">
      <w:pPr>
        <w:jc w:val="both"/>
        <w:rPr>
          <w:sz w:val="26"/>
          <w:szCs w:val="26"/>
          <w:u w:val="single"/>
          <w:lang w:val="uk-UA"/>
        </w:rPr>
      </w:pPr>
      <w:r w:rsidRPr="003D1328">
        <w:rPr>
          <w:sz w:val="26"/>
          <w:szCs w:val="26"/>
          <w:lang w:val="uk-UA"/>
        </w:rPr>
        <w:tab/>
      </w:r>
      <w:r w:rsidRPr="003D1328">
        <w:rPr>
          <w:sz w:val="26"/>
          <w:szCs w:val="26"/>
          <w:u w:val="single"/>
          <w:lang w:val="uk-UA"/>
        </w:rPr>
        <w:t>План індивідуальної роботи.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Можливо написання плану індивідуальної роботи на 2-3 заняття.</w:t>
      </w:r>
    </w:p>
    <w:p w:rsidR="001A69D8" w:rsidRPr="003D1328" w:rsidRDefault="001A69D8" w:rsidP="003D1328">
      <w:pPr>
        <w:jc w:val="both"/>
        <w:rPr>
          <w:b/>
          <w:sz w:val="26"/>
          <w:szCs w:val="26"/>
          <w:lang w:val="uk-UA"/>
        </w:rPr>
      </w:pPr>
      <w:r w:rsidRPr="003D1328">
        <w:rPr>
          <w:b/>
          <w:sz w:val="26"/>
          <w:szCs w:val="26"/>
          <w:lang w:val="uk-UA"/>
        </w:rPr>
        <w:t xml:space="preserve">  </w:t>
      </w:r>
      <w:r w:rsidRPr="003D1328">
        <w:rPr>
          <w:b/>
          <w:sz w:val="26"/>
          <w:szCs w:val="26"/>
          <w:lang w:val="uk-UA"/>
        </w:rPr>
        <w:tab/>
        <w:t xml:space="preserve"> 2.6.</w:t>
      </w:r>
      <w:r>
        <w:rPr>
          <w:b/>
          <w:sz w:val="26"/>
          <w:szCs w:val="26"/>
          <w:lang w:val="uk-UA"/>
        </w:rPr>
        <w:t>5</w:t>
      </w:r>
      <w:r w:rsidRPr="003D1328">
        <w:rPr>
          <w:b/>
          <w:sz w:val="26"/>
          <w:szCs w:val="26"/>
          <w:lang w:val="uk-UA"/>
        </w:rPr>
        <w:t>. Книга аналізу результативності індивідуальної корекційної роботи з  дітьми.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 xml:space="preserve">В книзі на кожну дитину відводиться </w:t>
      </w:r>
      <w:r>
        <w:rPr>
          <w:sz w:val="26"/>
          <w:szCs w:val="26"/>
          <w:lang w:val="uk-UA"/>
        </w:rPr>
        <w:t>кілька сторінок. Запис робиться  наприкін</w:t>
      </w:r>
      <w:r w:rsidRPr="003D1328">
        <w:rPr>
          <w:sz w:val="26"/>
          <w:szCs w:val="26"/>
          <w:lang w:val="uk-UA"/>
        </w:rPr>
        <w:t>ці кожного періоду.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Необхідно висвітлити  динаміку подолання дефекту: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- в стані психічної сфери (увага, пам</w:t>
      </w:r>
      <w:r w:rsidRPr="003D1328">
        <w:rPr>
          <w:sz w:val="26"/>
          <w:szCs w:val="26"/>
        </w:rPr>
        <w:t>’</w:t>
      </w:r>
      <w:r w:rsidRPr="003D1328">
        <w:rPr>
          <w:sz w:val="26"/>
          <w:szCs w:val="26"/>
          <w:lang w:val="uk-UA"/>
        </w:rPr>
        <w:t>ять, працездатність)</w:t>
      </w:r>
      <w:r>
        <w:rPr>
          <w:sz w:val="26"/>
          <w:szCs w:val="26"/>
          <w:lang w:val="uk-UA"/>
        </w:rPr>
        <w:t>;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- адекватність реакції, особливості поведінки, активність уваги, стан  пам</w:t>
      </w:r>
      <w:r w:rsidRPr="003D1328">
        <w:rPr>
          <w:sz w:val="26"/>
          <w:szCs w:val="26"/>
        </w:rPr>
        <w:t>’</w:t>
      </w:r>
      <w:r w:rsidRPr="003D1328">
        <w:rPr>
          <w:sz w:val="26"/>
          <w:szCs w:val="26"/>
          <w:lang w:val="uk-UA"/>
        </w:rPr>
        <w:t>яті, рівень працездатності</w:t>
      </w:r>
      <w:r>
        <w:rPr>
          <w:sz w:val="26"/>
          <w:szCs w:val="26"/>
          <w:lang w:val="uk-UA"/>
        </w:rPr>
        <w:t>;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- засвоєння програмового матеріалу на фрон</w:t>
      </w:r>
      <w:r>
        <w:rPr>
          <w:sz w:val="26"/>
          <w:szCs w:val="26"/>
          <w:lang w:val="uk-UA"/>
        </w:rPr>
        <w:t xml:space="preserve">тальних </w:t>
      </w:r>
      <w:r w:rsidRPr="003D1328">
        <w:rPr>
          <w:sz w:val="26"/>
          <w:szCs w:val="26"/>
          <w:lang w:val="uk-UA"/>
        </w:rPr>
        <w:t>заняттях.</w:t>
      </w:r>
    </w:p>
    <w:p w:rsidR="001A69D8" w:rsidRPr="003D1328" w:rsidRDefault="001A69D8" w:rsidP="003D1328">
      <w:pPr>
        <w:jc w:val="both"/>
        <w:rPr>
          <w:b/>
          <w:sz w:val="26"/>
          <w:szCs w:val="26"/>
          <w:lang w:val="uk-UA"/>
        </w:rPr>
      </w:pPr>
      <w:r w:rsidRPr="003D1328">
        <w:rPr>
          <w:b/>
          <w:sz w:val="26"/>
          <w:szCs w:val="26"/>
          <w:lang w:val="uk-UA"/>
        </w:rPr>
        <w:tab/>
        <w:t>2.6.</w:t>
      </w:r>
      <w:r>
        <w:rPr>
          <w:b/>
          <w:sz w:val="26"/>
          <w:szCs w:val="26"/>
          <w:lang w:val="uk-UA"/>
        </w:rPr>
        <w:t>6</w:t>
      </w:r>
      <w:r w:rsidRPr="003D1328">
        <w:rPr>
          <w:b/>
          <w:sz w:val="26"/>
          <w:szCs w:val="26"/>
          <w:lang w:val="uk-UA"/>
        </w:rPr>
        <w:t>. Книга взаємозв</w:t>
      </w:r>
      <w:r w:rsidRPr="003D1328">
        <w:rPr>
          <w:b/>
          <w:sz w:val="26"/>
          <w:szCs w:val="26"/>
        </w:rPr>
        <w:t>’</w:t>
      </w:r>
      <w:r w:rsidRPr="003D1328">
        <w:rPr>
          <w:b/>
          <w:sz w:val="26"/>
          <w:szCs w:val="26"/>
          <w:lang w:val="uk-UA"/>
        </w:rPr>
        <w:t xml:space="preserve">язку між вчителем </w:t>
      </w:r>
      <w:r>
        <w:rPr>
          <w:b/>
          <w:sz w:val="26"/>
          <w:szCs w:val="26"/>
          <w:lang w:val="uk-UA"/>
        </w:rPr>
        <w:t xml:space="preserve">- </w:t>
      </w:r>
      <w:r w:rsidRPr="003D1328">
        <w:rPr>
          <w:b/>
          <w:sz w:val="26"/>
          <w:szCs w:val="26"/>
          <w:lang w:val="uk-UA"/>
        </w:rPr>
        <w:t>логопедом і вихователем групи.</w:t>
      </w:r>
    </w:p>
    <w:p w:rsidR="001A69D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 xml:space="preserve"> </w:t>
      </w:r>
    </w:p>
    <w:p w:rsidR="001A69D8" w:rsidRDefault="001A69D8" w:rsidP="0008413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D1328">
        <w:rPr>
          <w:sz w:val="26"/>
          <w:szCs w:val="26"/>
          <w:lang w:val="uk-UA"/>
        </w:rPr>
        <w:t>Запис робиться щодня і складається з 2-х частин: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 xml:space="preserve"> </w:t>
      </w:r>
      <w:r w:rsidRPr="003D1328">
        <w:rPr>
          <w:sz w:val="26"/>
          <w:szCs w:val="26"/>
          <w:lang w:val="uk-UA"/>
        </w:rPr>
        <w:tab/>
        <w:t>а) завдання на закріплення найважливіших моментів фронтального заняття дефектолога, що проводилось у першу половину дня;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 xml:space="preserve"> б) завдання для індивідуальної роботи з дітьми (3-4 дитини).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У розділі «Облік» вихователь зазначає, як діти засвоїли матеріал.</w:t>
      </w:r>
    </w:p>
    <w:p w:rsidR="001A69D8" w:rsidRPr="003D1328" w:rsidRDefault="001A69D8" w:rsidP="003D1328">
      <w:pPr>
        <w:jc w:val="both"/>
        <w:rPr>
          <w:b/>
          <w:sz w:val="26"/>
          <w:szCs w:val="26"/>
          <w:lang w:val="uk-UA"/>
        </w:rPr>
      </w:pPr>
    </w:p>
    <w:p w:rsidR="001A69D8" w:rsidRPr="003D1328" w:rsidRDefault="001A69D8" w:rsidP="003D1328">
      <w:pPr>
        <w:jc w:val="both"/>
        <w:rPr>
          <w:b/>
          <w:sz w:val="26"/>
          <w:szCs w:val="26"/>
          <w:lang w:val="uk-UA"/>
        </w:rPr>
      </w:pPr>
      <w:r w:rsidRPr="003D1328">
        <w:rPr>
          <w:b/>
          <w:sz w:val="26"/>
          <w:szCs w:val="26"/>
          <w:lang w:val="uk-UA"/>
        </w:rPr>
        <w:tab/>
        <w:t>2.6.</w:t>
      </w:r>
      <w:r>
        <w:rPr>
          <w:b/>
          <w:sz w:val="26"/>
          <w:szCs w:val="26"/>
          <w:lang w:val="uk-UA"/>
        </w:rPr>
        <w:t>7</w:t>
      </w:r>
      <w:r w:rsidRPr="003D1328">
        <w:rPr>
          <w:b/>
          <w:sz w:val="26"/>
          <w:szCs w:val="26"/>
          <w:lang w:val="uk-UA"/>
        </w:rPr>
        <w:t>. Графік роботи</w:t>
      </w:r>
      <w:r>
        <w:rPr>
          <w:b/>
          <w:sz w:val="26"/>
          <w:szCs w:val="26"/>
          <w:lang w:val="uk-UA"/>
        </w:rPr>
        <w:t xml:space="preserve"> та розклад занять </w:t>
      </w:r>
      <w:r w:rsidRPr="003D1328">
        <w:rPr>
          <w:b/>
          <w:sz w:val="26"/>
          <w:szCs w:val="26"/>
          <w:lang w:val="uk-UA"/>
        </w:rPr>
        <w:t>, затверджений керівником.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b/>
          <w:sz w:val="26"/>
          <w:szCs w:val="26"/>
          <w:lang w:val="uk-UA"/>
        </w:rPr>
        <w:tab/>
        <w:t xml:space="preserve">Примітка.   </w:t>
      </w:r>
      <w:r w:rsidRPr="003D1328">
        <w:rPr>
          <w:sz w:val="26"/>
          <w:szCs w:val="26"/>
          <w:lang w:val="uk-UA"/>
        </w:rPr>
        <w:t>Необхідно пам</w:t>
      </w:r>
      <w:r w:rsidRPr="003D1328">
        <w:rPr>
          <w:sz w:val="26"/>
          <w:szCs w:val="26"/>
        </w:rPr>
        <w:t>’</w:t>
      </w:r>
      <w:r w:rsidRPr="003D1328">
        <w:rPr>
          <w:sz w:val="26"/>
          <w:szCs w:val="26"/>
          <w:lang w:val="uk-UA"/>
        </w:rPr>
        <w:t>ятати, що 20 годин роботи на тиждень передбачають тільки роботу з дітьми.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b/>
          <w:sz w:val="26"/>
          <w:szCs w:val="26"/>
          <w:lang w:val="uk-UA"/>
        </w:rPr>
        <w:tab/>
        <w:t>2.6.</w:t>
      </w:r>
      <w:r>
        <w:rPr>
          <w:b/>
          <w:sz w:val="26"/>
          <w:szCs w:val="26"/>
          <w:lang w:val="uk-UA"/>
        </w:rPr>
        <w:t>8</w:t>
      </w:r>
      <w:r w:rsidRPr="003D1328">
        <w:rPr>
          <w:b/>
          <w:sz w:val="26"/>
          <w:szCs w:val="26"/>
          <w:lang w:val="uk-UA"/>
        </w:rPr>
        <w:t xml:space="preserve">. </w:t>
      </w:r>
      <w:r w:rsidRPr="00444587">
        <w:rPr>
          <w:b/>
          <w:sz w:val="26"/>
          <w:szCs w:val="26"/>
          <w:lang w:val="uk-UA"/>
        </w:rPr>
        <w:t>Звіт оформлюється логопедом наприкінці навчального року.</w:t>
      </w:r>
      <w:r w:rsidRPr="003D1328">
        <w:rPr>
          <w:sz w:val="26"/>
          <w:szCs w:val="26"/>
          <w:lang w:val="uk-UA"/>
        </w:rPr>
        <w:t xml:space="preserve"> </w:t>
      </w: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Необхідно вказати:</w:t>
      </w:r>
    </w:p>
    <w:p w:rsidR="001A69D8" w:rsidRPr="003D1328" w:rsidRDefault="001A69D8" w:rsidP="003D1328">
      <w:pPr>
        <w:ind w:left="420"/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- дату комплектації підгруп, кількісний склад групи, розподіл дітей за діагнозами</w:t>
      </w:r>
      <w:r>
        <w:rPr>
          <w:sz w:val="26"/>
          <w:szCs w:val="26"/>
          <w:lang w:val="uk-UA"/>
        </w:rPr>
        <w:t>;</w:t>
      </w:r>
    </w:p>
    <w:p w:rsidR="001A69D8" w:rsidRPr="003D1328" w:rsidRDefault="001A69D8" w:rsidP="003D1328">
      <w:pPr>
        <w:ind w:left="420"/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- кількість дітей, які закінчили навчання</w:t>
      </w:r>
      <w:r>
        <w:rPr>
          <w:sz w:val="26"/>
          <w:szCs w:val="26"/>
          <w:lang w:val="uk-UA"/>
        </w:rPr>
        <w:t>;</w:t>
      </w:r>
    </w:p>
    <w:p w:rsidR="001A69D8" w:rsidRPr="003D1328" w:rsidRDefault="001A69D8" w:rsidP="003D1328">
      <w:pPr>
        <w:ind w:left="420"/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- результати корекційного впливу (повне подолання дефекту, значне поліпшення, без поліпшення)</w:t>
      </w:r>
      <w:r>
        <w:rPr>
          <w:sz w:val="26"/>
          <w:szCs w:val="26"/>
          <w:lang w:val="uk-UA"/>
        </w:rPr>
        <w:t>;</w:t>
      </w:r>
    </w:p>
    <w:p w:rsidR="001A69D8" w:rsidRPr="003D1328" w:rsidRDefault="001A69D8" w:rsidP="003D1328">
      <w:pPr>
        <w:ind w:left="420"/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ab/>
        <w:t>- кількість дітей, залишених на повторний курс</w:t>
      </w:r>
      <w:r>
        <w:rPr>
          <w:sz w:val="26"/>
          <w:szCs w:val="26"/>
          <w:lang w:val="uk-UA"/>
        </w:rPr>
        <w:t>;</w:t>
      </w:r>
    </w:p>
    <w:p w:rsidR="001A69D8" w:rsidRPr="003D1328" w:rsidRDefault="001A69D8" w:rsidP="003D1328">
      <w:pPr>
        <w:tabs>
          <w:tab w:val="left" w:pos="4111"/>
          <w:tab w:val="left" w:pos="6379"/>
        </w:tabs>
        <w:ind w:left="420"/>
        <w:jc w:val="both"/>
        <w:rPr>
          <w:sz w:val="26"/>
          <w:szCs w:val="26"/>
          <w:lang w:val="uk-UA"/>
        </w:rPr>
      </w:pPr>
      <w:r w:rsidRPr="003D1328">
        <w:rPr>
          <w:sz w:val="26"/>
          <w:szCs w:val="26"/>
          <w:lang w:val="uk-UA"/>
        </w:rPr>
        <w:t xml:space="preserve">     - кількість дітей, які вибули з різних причин упродовж корекційного курсу.</w:t>
      </w:r>
    </w:p>
    <w:p w:rsidR="001A69D8" w:rsidRDefault="001A69D8" w:rsidP="003D132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D1328">
        <w:rPr>
          <w:b/>
          <w:sz w:val="26"/>
          <w:szCs w:val="26"/>
          <w:lang w:val="uk-UA"/>
        </w:rPr>
        <w:t>2.6.</w:t>
      </w:r>
      <w:r>
        <w:rPr>
          <w:b/>
          <w:sz w:val="26"/>
          <w:szCs w:val="26"/>
          <w:lang w:val="uk-UA"/>
        </w:rPr>
        <w:t>9.</w:t>
      </w:r>
      <w:r w:rsidRPr="003D1328">
        <w:rPr>
          <w:b/>
          <w:sz w:val="26"/>
          <w:szCs w:val="26"/>
          <w:lang w:val="uk-UA"/>
        </w:rPr>
        <w:t xml:space="preserve">  Журнал відвідування дітей (для </w:t>
      </w:r>
      <w:r>
        <w:rPr>
          <w:b/>
          <w:sz w:val="26"/>
          <w:szCs w:val="26"/>
          <w:lang w:val="uk-UA"/>
        </w:rPr>
        <w:t>вчителів-</w:t>
      </w:r>
      <w:r w:rsidRPr="003D1328">
        <w:rPr>
          <w:b/>
          <w:sz w:val="26"/>
          <w:szCs w:val="26"/>
          <w:lang w:val="uk-UA"/>
        </w:rPr>
        <w:t>логопедів).</w:t>
      </w:r>
    </w:p>
    <w:p w:rsidR="001A69D8" w:rsidRDefault="001A69D8" w:rsidP="003D132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2.6.10. Журнал обліку консультацій (для батьків).</w:t>
      </w:r>
    </w:p>
    <w:p w:rsidR="001A69D8" w:rsidRDefault="001A69D8" w:rsidP="003D1328">
      <w:pPr>
        <w:jc w:val="both"/>
        <w:rPr>
          <w:b/>
          <w:sz w:val="26"/>
          <w:szCs w:val="26"/>
          <w:lang w:val="uk-UA"/>
        </w:rPr>
      </w:pPr>
    </w:p>
    <w:p w:rsidR="001A69D8" w:rsidRDefault="001A69D8" w:rsidP="003D1328">
      <w:pPr>
        <w:jc w:val="both"/>
        <w:rPr>
          <w:b/>
          <w:sz w:val="26"/>
          <w:szCs w:val="26"/>
          <w:lang w:val="uk-UA"/>
        </w:rPr>
      </w:pPr>
    </w:p>
    <w:p w:rsidR="001A69D8" w:rsidRDefault="001A69D8" w:rsidP="003D1328">
      <w:pPr>
        <w:jc w:val="both"/>
        <w:rPr>
          <w:b/>
          <w:sz w:val="26"/>
          <w:szCs w:val="26"/>
          <w:lang w:val="uk-UA"/>
        </w:rPr>
      </w:pP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</w:p>
    <w:p w:rsidR="001A69D8" w:rsidRPr="003D1328" w:rsidRDefault="001A69D8" w:rsidP="003D1328">
      <w:pPr>
        <w:jc w:val="both"/>
        <w:rPr>
          <w:sz w:val="26"/>
          <w:szCs w:val="26"/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Pr="0008413A" w:rsidRDefault="001A69D8" w:rsidP="0008413A">
      <w:pPr>
        <w:jc w:val="center"/>
        <w:rPr>
          <w:sz w:val="26"/>
          <w:szCs w:val="26"/>
          <w:lang w:val="uk-UA"/>
        </w:rPr>
      </w:pPr>
      <w:r w:rsidRPr="0008413A">
        <w:rPr>
          <w:sz w:val="26"/>
          <w:szCs w:val="26"/>
          <w:lang w:val="uk-UA"/>
        </w:rPr>
        <w:t>5</w:t>
      </w:r>
    </w:p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tbl>
      <w:tblPr>
        <w:tblW w:w="10137" w:type="dxa"/>
        <w:tblLayout w:type="fixed"/>
        <w:tblLook w:val="0000"/>
      </w:tblPr>
      <w:tblGrid>
        <w:gridCol w:w="3379"/>
        <w:gridCol w:w="2669"/>
        <w:gridCol w:w="4089"/>
      </w:tblGrid>
      <w:tr w:rsidR="001A69D8" w:rsidRPr="00062F2C" w:rsidTr="00C74E5E">
        <w:tc>
          <w:tcPr>
            <w:tcW w:w="3379" w:type="dxa"/>
          </w:tcPr>
          <w:p w:rsidR="001A69D8" w:rsidRPr="00062F2C" w:rsidRDefault="001A69D8" w:rsidP="00C74E5E">
            <w:pPr>
              <w:jc w:val="both"/>
              <w:rPr>
                <w:sz w:val="26"/>
                <w:szCs w:val="26"/>
              </w:rPr>
            </w:pPr>
            <w:r w:rsidRPr="00062F2C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2669" w:type="dxa"/>
          </w:tcPr>
          <w:p w:rsidR="001A69D8" w:rsidRPr="00062F2C" w:rsidRDefault="001A69D8" w:rsidP="00C74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9" w:type="dxa"/>
          </w:tcPr>
          <w:p w:rsidR="001A69D8" w:rsidRPr="0053137E" w:rsidRDefault="001A69D8" w:rsidP="00100C5E">
            <w:pPr>
              <w:jc w:val="both"/>
              <w:rPr>
                <w:sz w:val="26"/>
                <w:szCs w:val="26"/>
                <w:lang w:val="uk-UA"/>
              </w:rPr>
            </w:pPr>
            <w:r w:rsidRPr="00062F2C">
              <w:rPr>
                <w:sz w:val="26"/>
                <w:szCs w:val="26"/>
              </w:rPr>
              <w:t xml:space="preserve">Додаток </w:t>
            </w:r>
            <w:r>
              <w:rPr>
                <w:sz w:val="26"/>
                <w:szCs w:val="26"/>
                <w:lang w:val="uk-UA"/>
              </w:rPr>
              <w:t>2</w:t>
            </w:r>
          </w:p>
          <w:p w:rsidR="001A69D8" w:rsidRDefault="001A69D8" w:rsidP="00100C5E">
            <w:pPr>
              <w:jc w:val="both"/>
              <w:rPr>
                <w:sz w:val="26"/>
                <w:szCs w:val="26"/>
                <w:lang w:val="uk-UA"/>
              </w:rPr>
            </w:pPr>
            <w:r w:rsidRPr="00062F2C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  <w:lang w:val="uk-UA"/>
              </w:rPr>
              <w:t xml:space="preserve">Положення   про логопедичний </w:t>
            </w:r>
          </w:p>
          <w:p w:rsidR="001A69D8" w:rsidRPr="00CE4B92" w:rsidRDefault="001A69D8" w:rsidP="0010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пункт закладу дошкільної освіти      </w:t>
            </w:r>
          </w:p>
        </w:tc>
      </w:tr>
    </w:tbl>
    <w:p w:rsidR="001A69D8" w:rsidRDefault="001A69D8" w:rsidP="003D1328">
      <w:pPr>
        <w:jc w:val="both"/>
        <w:rPr>
          <w:lang w:val="uk-UA"/>
        </w:rPr>
      </w:pPr>
    </w:p>
    <w:p w:rsidR="001A69D8" w:rsidRDefault="001A69D8" w:rsidP="003D1328">
      <w:pPr>
        <w:jc w:val="both"/>
        <w:rPr>
          <w:lang w:val="uk-UA"/>
        </w:rPr>
      </w:pPr>
    </w:p>
    <w:p w:rsidR="001A69D8" w:rsidRPr="009B51D6" w:rsidRDefault="001A69D8" w:rsidP="009B5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jc w:val="center"/>
        <w:rPr>
          <w:sz w:val="26"/>
          <w:szCs w:val="26"/>
          <w:lang w:val="uk-UA"/>
        </w:rPr>
      </w:pPr>
      <w:bookmarkStart w:id="1" w:name="o132"/>
      <w:bookmarkEnd w:id="1"/>
      <w:r w:rsidRPr="009B51D6">
        <w:rPr>
          <w:sz w:val="26"/>
          <w:szCs w:val="26"/>
        </w:rPr>
        <w:t>ПЕРЕЛІК ОБЛАДНАННЯ ЛОГОПЕДИЧНОГО ПУНКТУ</w:t>
      </w:r>
    </w:p>
    <w:p w:rsidR="001A69D8" w:rsidRPr="009B51D6" w:rsidRDefault="001A69D8" w:rsidP="009B5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jc w:val="center"/>
        <w:rPr>
          <w:sz w:val="26"/>
          <w:szCs w:val="26"/>
          <w:lang w:val="uk-UA"/>
        </w:rPr>
      </w:pP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На дверях кабінету має бути табличка «Логопедичний кабінет» та графік роботи вчителя-логопеда.</w:t>
      </w:r>
    </w:p>
    <w:p w:rsidR="001A69D8" w:rsidRPr="0081745D" w:rsidRDefault="001A69D8" w:rsidP="0081745D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val="uk-UA" w:eastAsia="uk-UA"/>
        </w:rPr>
        <w:t>Оформлення кабінету повинне відповідати діагностиці, віковим і індивідуальним особливостям дітей.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До обладнання у логопедичному кабінеті відноситься: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1.Парти – столи по кількості дітей. Підставки для олівців і ручок. Пенали з роздавальним матеріалом. 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2.Класна дошка, розташована відповідно до росту дітей. 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3.Шафи або полиці в достатній кількості для наочних посібників, дидактичних ігор і методичної літератури. </w:t>
      </w:r>
    </w:p>
    <w:p w:rsidR="001A69D8" w:rsidRPr="0081745D" w:rsidRDefault="001A69D8" w:rsidP="0081745D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val="uk-UA" w:eastAsia="uk-UA"/>
        </w:rPr>
        <w:t>4.Настінне дзеркало 50</w:t>
      </w:r>
      <w:r w:rsidRPr="0081745D">
        <w:rPr>
          <w:sz w:val="26"/>
          <w:szCs w:val="26"/>
          <w:lang w:eastAsia="uk-UA"/>
        </w:rPr>
        <w:t>x</w:t>
      </w:r>
      <w:r w:rsidRPr="0081745D">
        <w:rPr>
          <w:sz w:val="26"/>
          <w:szCs w:val="26"/>
          <w:lang w:val="uk-UA" w:eastAsia="uk-UA"/>
        </w:rPr>
        <w:t xml:space="preserve">100 см для індивідуальної роботи , воно повинне висіти біля вікна (або з додатковим освітленням). </w:t>
      </w:r>
      <w:r>
        <w:rPr>
          <w:sz w:val="26"/>
          <w:szCs w:val="26"/>
          <w:lang w:val="uk-UA" w:eastAsia="uk-UA"/>
        </w:rPr>
        <w:t>У разі його відсутності - настільна лампа.</w:t>
      </w:r>
      <w:r w:rsidRPr="0081745D">
        <w:rPr>
          <w:sz w:val="26"/>
          <w:szCs w:val="26"/>
          <w:lang w:eastAsia="uk-UA"/>
        </w:rPr>
        <w:t> 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5. Дзеркало 9x12 см по кількості дітей в підгрупах (5-6 шт).  </w:t>
      </w:r>
    </w:p>
    <w:p w:rsidR="001A69D8" w:rsidRPr="0081745D" w:rsidRDefault="001A69D8" w:rsidP="0081745D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val="uk-UA" w:eastAsia="uk-UA"/>
        </w:rPr>
        <w:t xml:space="preserve">6.Стіл біля настінного дзеркала для індивідуальної роботи з дитиною і декілька стільців. </w:t>
      </w:r>
      <w:r w:rsidRPr="0081745D">
        <w:rPr>
          <w:sz w:val="26"/>
          <w:szCs w:val="26"/>
          <w:lang w:eastAsia="uk-UA"/>
        </w:rPr>
        <w:t> </w:t>
      </w:r>
    </w:p>
    <w:p w:rsidR="001A69D8" w:rsidRPr="0081745D" w:rsidRDefault="001A69D8" w:rsidP="0081745D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val="uk-UA" w:eastAsia="uk-UA"/>
        </w:rPr>
        <w:t>7.Набір логопедичних зондів</w:t>
      </w:r>
      <w:r>
        <w:rPr>
          <w:sz w:val="26"/>
          <w:szCs w:val="26"/>
          <w:lang w:val="uk-UA" w:eastAsia="uk-UA"/>
        </w:rPr>
        <w:t xml:space="preserve"> (постановчих та масажних)</w:t>
      </w:r>
      <w:r w:rsidRPr="0081745D">
        <w:rPr>
          <w:sz w:val="26"/>
          <w:szCs w:val="26"/>
          <w:lang w:val="uk-UA" w:eastAsia="uk-UA"/>
        </w:rPr>
        <w:t>.</w:t>
      </w:r>
      <w:r>
        <w:rPr>
          <w:sz w:val="26"/>
          <w:szCs w:val="26"/>
          <w:lang w:val="uk-UA" w:eastAsia="uk-UA"/>
        </w:rPr>
        <w:t xml:space="preserve"> Засоби для дезінфекції зондів.</w:t>
      </w:r>
    </w:p>
    <w:p w:rsidR="001A69D8" w:rsidRPr="0081745D" w:rsidRDefault="001A69D8" w:rsidP="0081745D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val="uk-UA" w:eastAsia="uk-UA"/>
        </w:rPr>
        <w:t>8.Фланелеграф або набірне полотно</w:t>
      </w:r>
      <w:r>
        <w:rPr>
          <w:sz w:val="26"/>
          <w:szCs w:val="26"/>
          <w:lang w:val="uk-UA" w:eastAsia="uk-UA"/>
        </w:rPr>
        <w:t>.</w:t>
      </w:r>
      <w:r w:rsidRPr="0081745D">
        <w:rPr>
          <w:sz w:val="26"/>
          <w:szCs w:val="26"/>
          <w:lang w:val="uk-UA" w:eastAsia="uk-UA"/>
        </w:rPr>
        <w:t xml:space="preserve"> </w:t>
      </w:r>
      <w:r w:rsidRPr="0081745D">
        <w:rPr>
          <w:sz w:val="26"/>
          <w:szCs w:val="26"/>
          <w:lang w:eastAsia="uk-UA"/>
        </w:rPr>
        <w:t> </w:t>
      </w:r>
    </w:p>
    <w:p w:rsidR="001A69D8" w:rsidRPr="0081745D" w:rsidRDefault="001A69D8" w:rsidP="0081745D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val="uk-UA" w:eastAsia="uk-UA"/>
        </w:rPr>
        <w:t xml:space="preserve">9.Технічні засоби (магнітофон, </w:t>
      </w:r>
      <w:r>
        <w:rPr>
          <w:sz w:val="26"/>
          <w:szCs w:val="26"/>
          <w:lang w:val="uk-UA" w:eastAsia="uk-UA"/>
        </w:rPr>
        <w:t>комп</w:t>
      </w:r>
      <w:r w:rsidRPr="0081745D">
        <w:rPr>
          <w:sz w:val="26"/>
          <w:szCs w:val="26"/>
          <w:lang w:eastAsia="uk-UA"/>
        </w:rPr>
        <w:t>’</w:t>
      </w:r>
      <w:r>
        <w:rPr>
          <w:sz w:val="26"/>
          <w:szCs w:val="26"/>
          <w:lang w:val="uk-UA" w:eastAsia="uk-UA"/>
        </w:rPr>
        <w:t xml:space="preserve">ютер </w:t>
      </w:r>
      <w:r w:rsidRPr="0081745D">
        <w:rPr>
          <w:sz w:val="26"/>
          <w:szCs w:val="26"/>
          <w:lang w:val="uk-UA" w:eastAsia="uk-UA"/>
        </w:rPr>
        <w:t xml:space="preserve">і так далі). </w:t>
      </w:r>
      <w:r w:rsidRPr="0081745D">
        <w:rPr>
          <w:sz w:val="26"/>
          <w:szCs w:val="26"/>
          <w:lang w:eastAsia="uk-UA"/>
        </w:rPr>
        <w:t> </w:t>
      </w:r>
    </w:p>
    <w:p w:rsidR="001A69D8" w:rsidRPr="0081745D" w:rsidRDefault="001A69D8" w:rsidP="0081745D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val="uk-UA" w:eastAsia="uk-UA"/>
        </w:rPr>
        <w:t>10.  Настінна каса букв.</w:t>
      </w:r>
      <w:r w:rsidRPr="0081745D">
        <w:rPr>
          <w:sz w:val="26"/>
          <w:szCs w:val="26"/>
          <w:lang w:eastAsia="uk-UA"/>
        </w:rPr>
        <w:t> 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val="uk-UA" w:eastAsia="uk-UA"/>
        </w:rPr>
        <w:t>11.  Індивідуальні каси букв і с</w:t>
      </w:r>
      <w:r w:rsidRPr="0081745D">
        <w:rPr>
          <w:sz w:val="26"/>
          <w:szCs w:val="26"/>
          <w:lang w:eastAsia="uk-UA"/>
        </w:rPr>
        <w:t>кладів на кожну дитину.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12. Профілі звуків. 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 xml:space="preserve">13. Набір посібників для роботи над мовним диханням. 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14. Наочний матеріал для  обстеження дітей: 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• фонетики (саморобні альбоми або предметні картинки на всі звукові фонеми);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• лексики (</w:t>
      </w:r>
      <w:r>
        <w:rPr>
          <w:sz w:val="26"/>
          <w:szCs w:val="26"/>
          <w:lang w:val="uk-UA" w:eastAsia="uk-UA"/>
        </w:rPr>
        <w:t xml:space="preserve">картинки </w:t>
      </w:r>
      <w:r w:rsidRPr="0081745D">
        <w:rPr>
          <w:sz w:val="26"/>
          <w:szCs w:val="26"/>
          <w:lang w:eastAsia="uk-UA"/>
        </w:rPr>
        <w:t>з усіх тем);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• граматики (сюжетні картинки</w:t>
      </w:r>
      <w:r>
        <w:rPr>
          <w:sz w:val="26"/>
          <w:szCs w:val="26"/>
          <w:lang w:val="uk-UA" w:eastAsia="uk-UA"/>
        </w:rPr>
        <w:t xml:space="preserve"> </w:t>
      </w:r>
      <w:r w:rsidRPr="0081745D">
        <w:rPr>
          <w:sz w:val="26"/>
          <w:szCs w:val="26"/>
          <w:lang w:eastAsia="uk-UA"/>
        </w:rPr>
        <w:t>- на відмінкові і прийменникові конструкції і на зв'язок слів у реченні або саморобні альбоми);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• зв'язного мовлення (2-3 прост</w:t>
      </w:r>
      <w:r>
        <w:rPr>
          <w:sz w:val="26"/>
          <w:szCs w:val="26"/>
          <w:lang w:val="uk-UA" w:eastAsia="uk-UA"/>
        </w:rPr>
        <w:t>і</w:t>
      </w:r>
      <w:r w:rsidRPr="0081745D">
        <w:rPr>
          <w:sz w:val="26"/>
          <w:szCs w:val="26"/>
          <w:lang w:eastAsia="uk-UA"/>
        </w:rPr>
        <w:t xml:space="preserve"> текст</w:t>
      </w:r>
      <w:r>
        <w:rPr>
          <w:sz w:val="26"/>
          <w:szCs w:val="26"/>
          <w:lang w:val="uk-UA" w:eastAsia="uk-UA"/>
        </w:rPr>
        <w:t>и</w:t>
      </w:r>
      <w:r w:rsidRPr="0081745D">
        <w:rPr>
          <w:sz w:val="26"/>
          <w:szCs w:val="26"/>
          <w:lang w:eastAsia="uk-UA"/>
        </w:rPr>
        <w:t xml:space="preserve"> для переказу дітьми, серії сюжетних картинок для визначення логічної послідовності і складання оповідання за ним).</w:t>
      </w:r>
    </w:p>
    <w:p w:rsidR="001A69D8" w:rsidRPr="0081745D" w:rsidRDefault="001A69D8" w:rsidP="0081745D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val="uk-UA" w:eastAsia="uk-UA"/>
        </w:rPr>
        <w:t>15. Навчальні посібники у вигляді карток-символів (графічних зображень звуків, слів, пропозицій і так далі, карток з індивідуальними завданнями</w:t>
      </w:r>
      <w:r>
        <w:rPr>
          <w:sz w:val="26"/>
          <w:szCs w:val="26"/>
          <w:lang w:val="uk-UA" w:eastAsia="uk-UA"/>
        </w:rPr>
        <w:t>)</w:t>
      </w:r>
      <w:r w:rsidRPr="0081745D">
        <w:rPr>
          <w:sz w:val="26"/>
          <w:szCs w:val="26"/>
          <w:lang w:val="uk-UA" w:eastAsia="uk-UA"/>
        </w:rPr>
        <w:t>.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16. Різні мовні ігри. 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17. Набори кольорових олівців, фломастерів.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18. Методична література.</w:t>
      </w:r>
    </w:p>
    <w:p w:rsidR="001A69D8" w:rsidRPr="0081745D" w:rsidRDefault="001A69D8" w:rsidP="0081745D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19.  Картотека методичної літератури</w:t>
      </w:r>
      <w:r>
        <w:rPr>
          <w:sz w:val="26"/>
          <w:szCs w:val="26"/>
          <w:lang w:val="uk-UA" w:eastAsia="uk-UA"/>
        </w:rPr>
        <w:t>.</w:t>
      </w:r>
      <w:r w:rsidRPr="0081745D">
        <w:rPr>
          <w:sz w:val="26"/>
          <w:szCs w:val="26"/>
          <w:lang w:eastAsia="uk-UA"/>
        </w:rPr>
        <w:t> </w:t>
      </w:r>
    </w:p>
    <w:p w:rsidR="001A69D8" w:rsidRPr="0081745D" w:rsidRDefault="001A69D8" w:rsidP="0081745D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20. Настінний годинник.</w:t>
      </w:r>
    </w:p>
    <w:p w:rsidR="001A69D8" w:rsidRDefault="001A69D8" w:rsidP="0081745D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ab/>
      </w:r>
      <w:r w:rsidRPr="0081745D">
        <w:rPr>
          <w:sz w:val="26"/>
          <w:szCs w:val="26"/>
          <w:lang w:eastAsia="uk-UA"/>
        </w:rPr>
        <w:t>21</w:t>
      </w:r>
      <w:bookmarkStart w:id="2" w:name="_GoBack"/>
      <w:bookmarkEnd w:id="2"/>
      <w:r w:rsidRPr="0081745D">
        <w:rPr>
          <w:sz w:val="26"/>
          <w:szCs w:val="26"/>
          <w:lang w:eastAsia="uk-UA"/>
        </w:rPr>
        <w:t>. Рушник, паперові серветки.</w:t>
      </w:r>
    </w:p>
    <w:p w:rsidR="001A69D8" w:rsidRPr="0081745D" w:rsidRDefault="001A69D8" w:rsidP="0081745D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ab/>
      </w:r>
    </w:p>
    <w:p w:rsidR="001A69D8" w:rsidRDefault="001A69D8" w:rsidP="00531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lang w:val="uk-UA"/>
        </w:rPr>
      </w:pPr>
    </w:p>
    <w:p w:rsidR="001A69D8" w:rsidRDefault="001A69D8" w:rsidP="00531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lang w:val="uk-UA"/>
        </w:rPr>
      </w:pPr>
    </w:p>
    <w:p w:rsidR="001A69D8" w:rsidRDefault="001A69D8" w:rsidP="0008413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</w:p>
    <w:p w:rsidR="001A69D8" w:rsidRDefault="001A69D8" w:rsidP="0008413A">
      <w:pPr>
        <w:jc w:val="center"/>
        <w:rPr>
          <w:sz w:val="26"/>
          <w:szCs w:val="26"/>
          <w:lang w:val="uk-UA"/>
        </w:rPr>
      </w:pPr>
    </w:p>
    <w:p w:rsidR="001A69D8" w:rsidRDefault="001A69D8" w:rsidP="0008413A">
      <w:pPr>
        <w:jc w:val="center"/>
        <w:rPr>
          <w:sz w:val="26"/>
          <w:szCs w:val="26"/>
          <w:lang w:val="uk-UA"/>
        </w:rPr>
      </w:pPr>
    </w:p>
    <w:tbl>
      <w:tblPr>
        <w:tblpPr w:leftFromText="180" w:rightFromText="180" w:vertAnchor="text" w:horzAnchor="page" w:tblpX="5990" w:tblpY="7955"/>
        <w:tblW w:w="540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/>
      </w:tblPr>
      <w:tblGrid>
        <w:gridCol w:w="5400"/>
      </w:tblGrid>
      <w:tr w:rsidR="001A69D8" w:rsidTr="00276FF1">
        <w:trPr>
          <w:trHeight w:val="3597"/>
        </w:trPr>
        <w:tc>
          <w:tcPr>
            <w:tcW w:w="5400" w:type="dxa"/>
          </w:tcPr>
          <w:p w:rsidR="001A69D8" w:rsidRDefault="001A69D8" w:rsidP="00276FF1">
            <w:pPr>
              <w:rPr>
                <w:sz w:val="32"/>
                <w:szCs w:val="32"/>
                <w:lang w:val="uk-UA"/>
              </w:rPr>
            </w:pPr>
          </w:p>
          <w:p w:rsidR="001A69D8" w:rsidRPr="00B526F1" w:rsidRDefault="001A69D8" w:rsidP="00276FF1">
            <w:pPr>
              <w:rPr>
                <w:sz w:val="26"/>
                <w:szCs w:val="26"/>
                <w:lang w:val="uk-UA"/>
              </w:rPr>
            </w:pPr>
            <w:r w:rsidRPr="00B526F1">
              <w:rPr>
                <w:sz w:val="26"/>
                <w:szCs w:val="26"/>
                <w:lang w:val="uk-UA"/>
              </w:rPr>
              <w:t xml:space="preserve">В даному Положенні пронумеровано </w:t>
            </w:r>
          </w:p>
          <w:p w:rsidR="001A69D8" w:rsidRPr="00B526F1" w:rsidRDefault="001A69D8" w:rsidP="00276FF1">
            <w:pPr>
              <w:rPr>
                <w:sz w:val="26"/>
                <w:szCs w:val="26"/>
                <w:lang w:val="uk-UA"/>
              </w:rPr>
            </w:pPr>
            <w:r w:rsidRPr="00B526F1">
              <w:rPr>
                <w:sz w:val="26"/>
                <w:szCs w:val="26"/>
                <w:lang w:val="uk-UA"/>
              </w:rPr>
              <w:t>і прошнуровано   6 (шість) аркушів</w:t>
            </w:r>
          </w:p>
          <w:p w:rsidR="001A69D8" w:rsidRPr="00B526F1" w:rsidRDefault="001A69D8" w:rsidP="00276FF1">
            <w:pPr>
              <w:rPr>
                <w:sz w:val="26"/>
                <w:szCs w:val="26"/>
                <w:lang w:val="uk-UA"/>
              </w:rPr>
            </w:pPr>
          </w:p>
          <w:p w:rsidR="001A69D8" w:rsidRPr="00B526F1" w:rsidRDefault="001A69D8" w:rsidP="00276FF1">
            <w:pPr>
              <w:rPr>
                <w:sz w:val="26"/>
                <w:szCs w:val="26"/>
                <w:lang w:val="uk-UA"/>
              </w:rPr>
            </w:pPr>
          </w:p>
          <w:p w:rsidR="001A69D8" w:rsidRPr="00B526F1" w:rsidRDefault="001A69D8" w:rsidP="00276FF1">
            <w:pPr>
              <w:rPr>
                <w:sz w:val="26"/>
                <w:szCs w:val="26"/>
                <w:lang w:val="uk-UA"/>
              </w:rPr>
            </w:pPr>
          </w:p>
          <w:p w:rsidR="001A69D8" w:rsidRPr="00B526F1" w:rsidRDefault="001A69D8" w:rsidP="00276FF1">
            <w:pPr>
              <w:rPr>
                <w:sz w:val="26"/>
                <w:szCs w:val="26"/>
                <w:lang w:val="uk-UA"/>
              </w:rPr>
            </w:pPr>
            <w:r w:rsidRPr="00B526F1">
              <w:rPr>
                <w:sz w:val="26"/>
                <w:szCs w:val="26"/>
                <w:lang w:val="uk-UA"/>
              </w:rPr>
              <w:t>Секретар ради_________ О.О.Грасулов</w:t>
            </w:r>
          </w:p>
          <w:p w:rsidR="001A69D8" w:rsidRPr="00B526F1" w:rsidRDefault="001A69D8" w:rsidP="00276FF1">
            <w:pPr>
              <w:rPr>
                <w:sz w:val="26"/>
                <w:szCs w:val="26"/>
                <w:lang w:val="uk-UA"/>
              </w:rPr>
            </w:pPr>
          </w:p>
          <w:p w:rsidR="001A69D8" w:rsidRPr="00305A57" w:rsidRDefault="001A69D8" w:rsidP="00276FF1">
            <w:pPr>
              <w:rPr>
                <w:sz w:val="30"/>
                <w:szCs w:val="30"/>
                <w:lang w:val="uk-UA"/>
              </w:rPr>
            </w:pPr>
            <w:r w:rsidRPr="00B526F1">
              <w:rPr>
                <w:sz w:val="32"/>
                <w:szCs w:val="32"/>
                <w:lang w:val="uk-UA"/>
              </w:rPr>
              <w:t>___________2018</w:t>
            </w:r>
          </w:p>
        </w:tc>
      </w:tr>
    </w:tbl>
    <w:p w:rsidR="001A69D8" w:rsidRPr="00B072AD" w:rsidRDefault="001A69D8" w:rsidP="0008413A">
      <w:pPr>
        <w:jc w:val="center"/>
        <w:rPr>
          <w:sz w:val="26"/>
          <w:szCs w:val="26"/>
        </w:rPr>
      </w:pPr>
    </w:p>
    <w:sectPr w:rsidR="001A69D8" w:rsidRPr="00B072AD" w:rsidSect="00C61A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80EE3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C926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A2E0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2E26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972A7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729C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188F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7EA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6A9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2001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0FA5753"/>
    <w:multiLevelType w:val="multilevel"/>
    <w:tmpl w:val="914823AC"/>
    <w:lvl w:ilvl="0">
      <w:start w:val="1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  <w:b/>
        <w:sz w:val="36"/>
      </w:rPr>
    </w:lvl>
    <w:lvl w:ilvl="1">
      <w:start w:val="1"/>
      <w:numFmt w:val="decimalZero"/>
      <w:lvlText w:val="%1-%2"/>
      <w:lvlJc w:val="left"/>
      <w:pPr>
        <w:tabs>
          <w:tab w:val="num" w:pos="840"/>
        </w:tabs>
        <w:ind w:left="840" w:hanging="840"/>
      </w:pPr>
      <w:rPr>
        <w:rFonts w:cs="Times New Roman" w:hint="default"/>
        <w:b/>
        <w:sz w:val="36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cs="Times New Roman" w:hint="default"/>
        <w:b/>
        <w:sz w:val="36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cs="Times New Roman" w:hint="default"/>
        <w:b/>
        <w:sz w:val="36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36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36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36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36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sz w:val="36"/>
      </w:rPr>
    </w:lvl>
  </w:abstractNum>
  <w:abstractNum w:abstractNumId="11">
    <w:nsid w:val="57BF7B61"/>
    <w:multiLevelType w:val="hybridMultilevel"/>
    <w:tmpl w:val="F6BAF476"/>
    <w:lvl w:ilvl="0" w:tplc="042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3382767"/>
    <w:multiLevelType w:val="hybridMultilevel"/>
    <w:tmpl w:val="95E2867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BA2"/>
    <w:rsid w:val="00006AEE"/>
    <w:rsid w:val="0002187F"/>
    <w:rsid w:val="00062F2C"/>
    <w:rsid w:val="000663AF"/>
    <w:rsid w:val="0008413A"/>
    <w:rsid w:val="0008533C"/>
    <w:rsid w:val="000A4D22"/>
    <w:rsid w:val="000B37DE"/>
    <w:rsid w:val="000F50F7"/>
    <w:rsid w:val="00100C5E"/>
    <w:rsid w:val="00150D69"/>
    <w:rsid w:val="001623C3"/>
    <w:rsid w:val="00165EC0"/>
    <w:rsid w:val="001929FD"/>
    <w:rsid w:val="001930BD"/>
    <w:rsid w:val="001A042D"/>
    <w:rsid w:val="001A69D8"/>
    <w:rsid w:val="001C65CA"/>
    <w:rsid w:val="001F0C7D"/>
    <w:rsid w:val="001F4047"/>
    <w:rsid w:val="00210994"/>
    <w:rsid w:val="0023606D"/>
    <w:rsid w:val="00252EB7"/>
    <w:rsid w:val="00263987"/>
    <w:rsid w:val="00276FF1"/>
    <w:rsid w:val="002B41A7"/>
    <w:rsid w:val="002B599B"/>
    <w:rsid w:val="002C261D"/>
    <w:rsid w:val="002D09D3"/>
    <w:rsid w:val="00305A57"/>
    <w:rsid w:val="00370AFD"/>
    <w:rsid w:val="003734D7"/>
    <w:rsid w:val="00377377"/>
    <w:rsid w:val="00390663"/>
    <w:rsid w:val="00393ED6"/>
    <w:rsid w:val="003B2C3A"/>
    <w:rsid w:val="003D1328"/>
    <w:rsid w:val="00444587"/>
    <w:rsid w:val="004953A4"/>
    <w:rsid w:val="004C4E34"/>
    <w:rsid w:val="004E396D"/>
    <w:rsid w:val="004E4BA2"/>
    <w:rsid w:val="00517C49"/>
    <w:rsid w:val="005218A9"/>
    <w:rsid w:val="00524870"/>
    <w:rsid w:val="0053137E"/>
    <w:rsid w:val="005371C9"/>
    <w:rsid w:val="00570AAE"/>
    <w:rsid w:val="005779DF"/>
    <w:rsid w:val="005809EB"/>
    <w:rsid w:val="005839EA"/>
    <w:rsid w:val="00591915"/>
    <w:rsid w:val="00625513"/>
    <w:rsid w:val="00661EE6"/>
    <w:rsid w:val="00672920"/>
    <w:rsid w:val="006C2F5E"/>
    <w:rsid w:val="007033E0"/>
    <w:rsid w:val="007401C7"/>
    <w:rsid w:val="0076427C"/>
    <w:rsid w:val="0077031C"/>
    <w:rsid w:val="00791EBE"/>
    <w:rsid w:val="007A1997"/>
    <w:rsid w:val="007A7BBA"/>
    <w:rsid w:val="0081745D"/>
    <w:rsid w:val="00840412"/>
    <w:rsid w:val="008C064D"/>
    <w:rsid w:val="008D3DCB"/>
    <w:rsid w:val="008F5DA4"/>
    <w:rsid w:val="0094127E"/>
    <w:rsid w:val="00953725"/>
    <w:rsid w:val="009759AC"/>
    <w:rsid w:val="00976625"/>
    <w:rsid w:val="00993E39"/>
    <w:rsid w:val="009B51D6"/>
    <w:rsid w:val="009C061F"/>
    <w:rsid w:val="00A37C55"/>
    <w:rsid w:val="00A6229D"/>
    <w:rsid w:val="00A7224F"/>
    <w:rsid w:val="00A87450"/>
    <w:rsid w:val="00AD2FD4"/>
    <w:rsid w:val="00AE658A"/>
    <w:rsid w:val="00B0375E"/>
    <w:rsid w:val="00B072AD"/>
    <w:rsid w:val="00B12853"/>
    <w:rsid w:val="00B4370F"/>
    <w:rsid w:val="00B526F1"/>
    <w:rsid w:val="00B97350"/>
    <w:rsid w:val="00BC13E3"/>
    <w:rsid w:val="00BE4E16"/>
    <w:rsid w:val="00C52D63"/>
    <w:rsid w:val="00C61A16"/>
    <w:rsid w:val="00C7015B"/>
    <w:rsid w:val="00C74E5E"/>
    <w:rsid w:val="00C90BC5"/>
    <w:rsid w:val="00CD72FD"/>
    <w:rsid w:val="00CE4B92"/>
    <w:rsid w:val="00D11625"/>
    <w:rsid w:val="00D321A3"/>
    <w:rsid w:val="00D70246"/>
    <w:rsid w:val="00D72C93"/>
    <w:rsid w:val="00D76A7B"/>
    <w:rsid w:val="00D80D8B"/>
    <w:rsid w:val="00E00C17"/>
    <w:rsid w:val="00E02A26"/>
    <w:rsid w:val="00E11083"/>
    <w:rsid w:val="00E1502D"/>
    <w:rsid w:val="00E65A87"/>
    <w:rsid w:val="00E81665"/>
    <w:rsid w:val="00E962ED"/>
    <w:rsid w:val="00EE1189"/>
    <w:rsid w:val="00EE1EBC"/>
    <w:rsid w:val="00EE6469"/>
    <w:rsid w:val="00EF6129"/>
    <w:rsid w:val="00F63FA9"/>
    <w:rsid w:val="00F774DA"/>
    <w:rsid w:val="00FA75F2"/>
    <w:rsid w:val="00FD50AA"/>
    <w:rsid w:val="00FE7070"/>
    <w:rsid w:val="00FF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A2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BE4E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E4E16"/>
    <w:rPr>
      <w:rFonts w:ascii="Courier New" w:hAnsi="Courier New" w:cs="Courier New"/>
      <w:sz w:val="20"/>
      <w:szCs w:val="20"/>
      <w:lang w:eastAsia="uk-UA"/>
    </w:rPr>
  </w:style>
  <w:style w:type="character" w:styleId="Hyperlink">
    <w:name w:val="Hyperlink"/>
    <w:basedOn w:val="DefaultParagraphFont"/>
    <w:uiPriority w:val="99"/>
    <w:rsid w:val="00C90BC5"/>
    <w:rPr>
      <w:rFonts w:cs="Times New Roman"/>
      <w:color w:val="0000FF"/>
      <w:u w:val="single"/>
    </w:rPr>
  </w:style>
  <w:style w:type="paragraph" w:customStyle="1" w:styleId="a">
    <w:name w:val="Нормальний текст"/>
    <w:basedOn w:val="Normal"/>
    <w:uiPriority w:val="99"/>
    <w:rsid w:val="00A37C55"/>
    <w:pPr>
      <w:spacing w:before="120"/>
      <w:ind w:firstLine="567"/>
    </w:pPr>
    <w:rPr>
      <w:rFonts w:ascii="Antiqua" w:eastAsia="Calibri" w:hAnsi="Antiqua"/>
      <w:sz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566</TotalTime>
  <Pages>8</Pages>
  <Words>8198</Words>
  <Characters>4674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Затверджено</dc:title>
  <dc:subject/>
  <dc:creator>PC</dc:creator>
  <cp:keywords/>
  <dc:description/>
  <cp:lastModifiedBy>User</cp:lastModifiedBy>
  <cp:revision>34</cp:revision>
  <cp:lastPrinted>2018-05-14T13:28:00Z</cp:lastPrinted>
  <dcterms:created xsi:type="dcterms:W3CDTF">2018-05-03T08:50:00Z</dcterms:created>
  <dcterms:modified xsi:type="dcterms:W3CDTF">2018-06-05T14:10:00Z</dcterms:modified>
</cp:coreProperties>
</file>